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7" w:rsidRPr="00C1745D" w:rsidRDefault="00B06B77" w:rsidP="00960B98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noProof/>
          <w:sz w:val="18"/>
          <w:szCs w:val="18"/>
          <w:lang w:eastAsia="hu-HU"/>
        </w:rPr>
        <w:drawing>
          <wp:inline distT="0" distB="0" distL="0" distR="0" wp14:anchorId="4694B9F7" wp14:editId="52AF11BF">
            <wp:extent cx="6048375" cy="1428750"/>
            <wp:effectExtent l="19050" t="0" r="9525" b="0"/>
            <wp:docPr id="2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10" w:rsidRPr="00C1745D" w:rsidRDefault="00A96E44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C1745D">
        <w:rPr>
          <w:rFonts w:ascii="Verdana" w:hAnsi="Verdana"/>
          <w:b/>
          <w:color w:val="0070C0"/>
        </w:rPr>
        <w:t>2016</w:t>
      </w:r>
      <w:r w:rsidR="00DC671D" w:rsidRPr="00C1745D">
        <w:rPr>
          <w:rFonts w:ascii="Verdana" w:hAnsi="Verdana"/>
          <w:b/>
          <w:color w:val="0070C0"/>
        </w:rPr>
        <w:t xml:space="preserve">. </w:t>
      </w:r>
      <w:r w:rsidRPr="00C1745D">
        <w:rPr>
          <w:rFonts w:ascii="Verdana" w:hAnsi="Verdana"/>
          <w:b/>
          <w:color w:val="0070C0"/>
        </w:rPr>
        <w:t>január</w:t>
      </w:r>
      <w:r w:rsidR="00CA65B2" w:rsidRPr="00C1745D">
        <w:rPr>
          <w:rFonts w:ascii="Verdana" w:hAnsi="Verdana"/>
          <w:b/>
          <w:color w:val="0070C0"/>
        </w:rPr>
        <w:br/>
      </w:r>
    </w:p>
    <w:p w:rsidR="00B06B77" w:rsidRPr="00C1745D" w:rsidRDefault="00B06B77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C1745D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21489E23" wp14:editId="79E75EB5">
            <wp:extent cx="400050" cy="427928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5D">
        <w:rPr>
          <w:rFonts w:ascii="Verdana" w:hAnsi="Verdana"/>
          <w:b/>
          <w:color w:val="0070C0"/>
          <w:sz w:val="18"/>
          <w:szCs w:val="18"/>
        </w:rPr>
        <w:br/>
        <w:t xml:space="preserve">Kövessenek minket a </w:t>
      </w:r>
      <w:proofErr w:type="spellStart"/>
      <w:r w:rsidRPr="00C1745D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C1745D">
        <w:rPr>
          <w:rFonts w:ascii="Verdana" w:hAnsi="Verdana"/>
          <w:b/>
          <w:color w:val="0070C0"/>
          <w:sz w:val="18"/>
          <w:szCs w:val="18"/>
        </w:rPr>
        <w:t xml:space="preserve"> is!</w:t>
      </w:r>
      <w:r w:rsidRPr="00C1745D">
        <w:rPr>
          <w:rFonts w:ascii="Verdana" w:hAnsi="Verdana"/>
          <w:b/>
          <w:color w:val="0070C0"/>
          <w:sz w:val="18"/>
          <w:szCs w:val="18"/>
        </w:rPr>
        <w:br/>
      </w:r>
      <w:hyperlink r:id="rId9" w:history="1">
        <w:r w:rsidRPr="00C1745D">
          <w:rPr>
            <w:rStyle w:val="Hiperhivatkozs"/>
            <w:rFonts w:ascii="Verdana" w:hAnsi="Verdana"/>
            <w:b/>
            <w:sz w:val="18"/>
            <w:szCs w:val="18"/>
          </w:rPr>
          <w:t>facebook.com/KreativEuropaIroda</w:t>
        </w:r>
      </w:hyperlink>
      <w:r w:rsidRPr="00C1745D">
        <w:rPr>
          <w:rFonts w:ascii="Verdana" w:hAnsi="Verdana"/>
          <w:b/>
          <w:color w:val="0070C0"/>
          <w:sz w:val="18"/>
          <w:szCs w:val="18"/>
        </w:rPr>
        <w:t xml:space="preserve">  </w:t>
      </w:r>
    </w:p>
    <w:p w:rsidR="0068050A" w:rsidRPr="00C1745D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BE28DB" w:rsidRPr="00C1745D" w:rsidRDefault="00BE28DB" w:rsidP="00BE28DB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BE28DB" w:rsidRDefault="00BE28DB" w:rsidP="00BE28DB">
      <w:pPr>
        <w:rPr>
          <w:rFonts w:ascii="Verdana" w:hAnsi="Verdana"/>
          <w:b/>
          <w:color w:val="0070C0"/>
          <w:sz w:val="24"/>
          <w:szCs w:val="24"/>
        </w:rPr>
      </w:pPr>
      <w:r w:rsidRPr="00C1745D">
        <w:rPr>
          <w:rFonts w:ascii="Verdana" w:hAnsi="Verdana"/>
          <w:b/>
          <w:color w:val="0070C0"/>
          <w:sz w:val="24"/>
          <w:szCs w:val="24"/>
        </w:rPr>
        <w:t xml:space="preserve">Az Oscar és a Golden </w:t>
      </w:r>
      <w:proofErr w:type="spellStart"/>
      <w:r w:rsidRPr="00C1745D">
        <w:rPr>
          <w:rFonts w:ascii="Verdana" w:hAnsi="Verdana"/>
          <w:b/>
          <w:color w:val="0070C0"/>
          <w:sz w:val="24"/>
          <w:szCs w:val="24"/>
        </w:rPr>
        <w:t>Globe</w:t>
      </w:r>
      <w:proofErr w:type="spellEnd"/>
      <w:r w:rsidRPr="00C1745D">
        <w:rPr>
          <w:rFonts w:ascii="Verdana" w:hAnsi="Verdana"/>
          <w:b/>
          <w:color w:val="0070C0"/>
          <w:sz w:val="24"/>
          <w:szCs w:val="24"/>
        </w:rPr>
        <w:t xml:space="preserve"> európai sikerei</w:t>
      </w:r>
    </w:p>
    <w:p w:rsidR="00A74792" w:rsidRDefault="00A74792" w:rsidP="00BE28DB">
      <w:pPr>
        <w:rPr>
          <w:rFonts w:ascii="Verdana" w:hAnsi="Verdana"/>
          <w:b/>
          <w:color w:val="0070C0"/>
          <w:sz w:val="24"/>
          <w:szCs w:val="24"/>
        </w:rPr>
      </w:pPr>
    </w:p>
    <w:p w:rsidR="00A74792" w:rsidRDefault="00A74792" w:rsidP="00A74792">
      <w:pPr>
        <w:jc w:val="center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68054294" wp14:editId="2CD81F21">
            <wp:extent cx="9839325" cy="2914650"/>
            <wp:effectExtent l="0" t="0" r="9525" b="0"/>
            <wp:docPr id="5" name="Kép 5" descr="X:\MEDIA alprogram\MEDIA alprogram 2016\Hírlevelek\53.Online Hírlevél_2016.01\oscar ké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EDIA alprogram\MEDIA alprogram 2016\Hírlevelek\53.Online Hírlevél_2016.01\oscar kép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92" w:rsidRPr="00C1745D" w:rsidRDefault="00A74792" w:rsidP="00A74792">
      <w:pPr>
        <w:jc w:val="center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br/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Eljött a díjkiosztók ideje az Egyesült Államokban, és az európai filmek komoly sikert arattak az Atlanti-óceán túlpartján: tizenegy EU-támogatott filmet jelöltek Oscar-díjra és hetet Golden </w:t>
      </w:r>
      <w:proofErr w:type="spellStart"/>
      <w:r w:rsidRPr="00C1745D">
        <w:rPr>
          <w:rFonts w:ascii="Verdana" w:hAnsi="Verdana"/>
          <w:sz w:val="18"/>
          <w:szCs w:val="18"/>
        </w:rPr>
        <w:t>Globe-ra</w:t>
      </w:r>
      <w:proofErr w:type="spellEnd"/>
      <w:r w:rsidRPr="00C1745D">
        <w:rPr>
          <w:rFonts w:ascii="Verdana" w:hAnsi="Verdana"/>
          <w:sz w:val="18"/>
          <w:szCs w:val="18"/>
        </w:rPr>
        <w:t xml:space="preserve">. Az Európa audiovizuális kultúrájának szolgálatában álló MEDIA program idén ünnepli fennállásának 25. évfordulóját. </w:t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11 </w:t>
      </w:r>
      <w:proofErr w:type="spellStart"/>
      <w:r w:rsidRPr="00C1745D">
        <w:rPr>
          <w:rFonts w:ascii="Verdana" w:hAnsi="Verdana"/>
          <w:sz w:val="18"/>
          <w:szCs w:val="18"/>
        </w:rPr>
        <w:t>MEDIA-támogatott</w:t>
      </w:r>
      <w:proofErr w:type="spellEnd"/>
      <w:r w:rsidRPr="00C1745D">
        <w:rPr>
          <w:rFonts w:ascii="Verdana" w:hAnsi="Verdana"/>
          <w:sz w:val="18"/>
          <w:szCs w:val="18"/>
        </w:rPr>
        <w:t xml:space="preserve"> film összesen 18 Oscar-jelölést kapott és 7 film szállt versenybe a Golden </w:t>
      </w:r>
      <w:proofErr w:type="spellStart"/>
      <w:r w:rsidRPr="00C1745D">
        <w:rPr>
          <w:rFonts w:ascii="Verdana" w:hAnsi="Verdana"/>
          <w:sz w:val="18"/>
          <w:szCs w:val="18"/>
        </w:rPr>
        <w:t>Globe-díjért</w:t>
      </w:r>
      <w:proofErr w:type="spellEnd"/>
      <w:r w:rsidRPr="00C1745D">
        <w:rPr>
          <w:rFonts w:ascii="Verdana" w:hAnsi="Verdana"/>
          <w:sz w:val="18"/>
          <w:szCs w:val="18"/>
        </w:rPr>
        <w:t>, köztük a legjobb idegen nyelvű filmnek járó díjat hazahozó Saul fia is. Ezek a filmek összesen 8,9 millió euró támogatásban részesültek az Európai Bizottság Kreatív MEDIA Európa programjából és 11 országból származnak: Magyarország, Franciaország, Törökország, Németország, Dánia, Svájc, Olaszország, Írország, Norvégia, Finnország és Svédország. A Kreatív Európa program összesen 3 millió euróval támogatta azt a hat filmet, amely tavaly összesen 10 Oscar-jelölést kapott.</w:t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23"/>
          <w:szCs w:val="23"/>
        </w:rPr>
        <w:br/>
        <w:t>Oscar-díj</w:t>
      </w:r>
      <w:r w:rsidRPr="00C1745D">
        <w:rPr>
          <w:rFonts w:ascii="Verdana" w:hAnsi="Verdana"/>
          <w:b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br/>
        <w:t xml:space="preserve">A brit koprodukcióban, Todd </w:t>
      </w:r>
      <w:proofErr w:type="spellStart"/>
      <w:r w:rsidRPr="00C1745D">
        <w:rPr>
          <w:rFonts w:ascii="Verdana" w:hAnsi="Verdana"/>
          <w:sz w:val="18"/>
          <w:szCs w:val="18"/>
        </w:rPr>
        <w:t>Haynes</w:t>
      </w:r>
      <w:proofErr w:type="spellEnd"/>
      <w:r w:rsidRPr="00C1745D">
        <w:rPr>
          <w:rFonts w:ascii="Verdana" w:hAnsi="Verdana"/>
          <w:sz w:val="18"/>
          <w:szCs w:val="18"/>
        </w:rPr>
        <w:t xml:space="preserve"> rendezésében készült </w:t>
      </w:r>
      <w:r w:rsidRPr="00C1745D">
        <w:rPr>
          <w:rFonts w:ascii="Verdana" w:hAnsi="Verdana"/>
          <w:i/>
          <w:sz w:val="18"/>
          <w:szCs w:val="18"/>
        </w:rPr>
        <w:t>Carol</w:t>
      </w:r>
      <w:r w:rsidRPr="00C1745D">
        <w:rPr>
          <w:rFonts w:ascii="Verdana" w:hAnsi="Verdana"/>
          <w:sz w:val="18"/>
          <w:szCs w:val="18"/>
        </w:rPr>
        <w:t xml:space="preserve"> 6 jelöléssel vezeti az európai delegációt: legjobb adaptált forgatókönyv, legjobb női főszereplő (</w:t>
      </w:r>
      <w:proofErr w:type="spellStart"/>
      <w:r w:rsidRPr="00C1745D">
        <w:rPr>
          <w:rFonts w:ascii="Verdana" w:hAnsi="Verdana"/>
          <w:sz w:val="18"/>
          <w:szCs w:val="18"/>
        </w:rPr>
        <w:t>Cate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Blanchett</w:t>
      </w:r>
      <w:proofErr w:type="spellEnd"/>
      <w:r w:rsidRPr="00C1745D">
        <w:rPr>
          <w:rFonts w:ascii="Verdana" w:hAnsi="Verdana"/>
          <w:sz w:val="18"/>
          <w:szCs w:val="18"/>
        </w:rPr>
        <w:t>), legjobb női mellékszereplő (</w:t>
      </w:r>
      <w:proofErr w:type="spellStart"/>
      <w:r w:rsidRPr="00C1745D">
        <w:rPr>
          <w:rFonts w:ascii="Verdana" w:hAnsi="Verdana"/>
          <w:sz w:val="18"/>
          <w:szCs w:val="18"/>
        </w:rPr>
        <w:t>Rooney</w:t>
      </w:r>
      <w:proofErr w:type="spellEnd"/>
      <w:r w:rsidRPr="00C1745D">
        <w:rPr>
          <w:rFonts w:ascii="Verdana" w:hAnsi="Verdana"/>
          <w:sz w:val="18"/>
          <w:szCs w:val="18"/>
        </w:rPr>
        <w:t xml:space="preserve"> Mara), operatőr, jelmez, zene.</w:t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Az ír koprodukciós </w:t>
      </w:r>
      <w:proofErr w:type="spellStart"/>
      <w:r w:rsidRPr="00C1745D">
        <w:rPr>
          <w:rFonts w:ascii="Verdana" w:hAnsi="Verdana"/>
          <w:i/>
          <w:sz w:val="18"/>
          <w:szCs w:val="18"/>
        </w:rPr>
        <w:t>Brooklyn</w:t>
      </w:r>
      <w:r w:rsidRPr="00C1745D">
        <w:rPr>
          <w:rFonts w:ascii="Verdana" w:hAnsi="Verdana"/>
          <w:sz w:val="18"/>
          <w:szCs w:val="18"/>
        </w:rPr>
        <w:t>-nak</w:t>
      </w:r>
      <w:proofErr w:type="spellEnd"/>
      <w:r w:rsidRPr="00C1745D">
        <w:rPr>
          <w:rFonts w:ascii="Verdana" w:hAnsi="Verdana"/>
          <w:sz w:val="18"/>
          <w:szCs w:val="18"/>
        </w:rPr>
        <w:t xml:space="preserve">, John </w:t>
      </w:r>
      <w:proofErr w:type="spellStart"/>
      <w:r w:rsidRPr="00C1745D">
        <w:rPr>
          <w:rFonts w:ascii="Verdana" w:hAnsi="Verdana"/>
          <w:sz w:val="18"/>
          <w:szCs w:val="18"/>
        </w:rPr>
        <w:t>Crowley</w:t>
      </w:r>
      <w:proofErr w:type="spellEnd"/>
      <w:r w:rsidRPr="00C1745D">
        <w:rPr>
          <w:rFonts w:ascii="Verdana" w:hAnsi="Verdana"/>
          <w:sz w:val="18"/>
          <w:szCs w:val="18"/>
        </w:rPr>
        <w:t xml:space="preserve"> rendezésében 3 kategóriában van esélye hazavinni a díjat: legjobb film, legjobb adaptált forgatókönyv és legjobb női főszereplő (</w:t>
      </w:r>
      <w:proofErr w:type="spellStart"/>
      <w:r w:rsidRPr="00C1745D">
        <w:rPr>
          <w:rFonts w:ascii="Verdana" w:hAnsi="Verdana"/>
          <w:sz w:val="18"/>
          <w:szCs w:val="18"/>
        </w:rPr>
        <w:t>Saoirse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Ronan</w:t>
      </w:r>
      <w:proofErr w:type="spellEnd"/>
      <w:r w:rsidRPr="00C1745D">
        <w:rPr>
          <w:rFonts w:ascii="Verdana" w:hAnsi="Verdana"/>
          <w:sz w:val="18"/>
          <w:szCs w:val="18"/>
        </w:rPr>
        <w:t>).</w:t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 „legjobb külföldi film” kategóriában az öt jelölt film közül három európai. </w:t>
      </w:r>
      <w:proofErr w:type="spellStart"/>
      <w:r w:rsidRPr="00C1745D">
        <w:rPr>
          <w:rFonts w:ascii="Verdana" w:hAnsi="Verdana"/>
          <w:sz w:val="18"/>
          <w:szCs w:val="18"/>
        </w:rPr>
        <w:t>Tobias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Lindholm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r w:rsidRPr="00C1745D">
        <w:rPr>
          <w:rFonts w:ascii="Verdana" w:hAnsi="Verdana"/>
          <w:i/>
          <w:sz w:val="18"/>
          <w:szCs w:val="18"/>
        </w:rPr>
        <w:t xml:space="preserve">A </w:t>
      </w:r>
      <w:proofErr w:type="spellStart"/>
      <w:r w:rsidRPr="00C1745D">
        <w:rPr>
          <w:rFonts w:ascii="Verdana" w:hAnsi="Verdana"/>
          <w:i/>
          <w:sz w:val="18"/>
          <w:szCs w:val="18"/>
        </w:rPr>
        <w:t>War</w:t>
      </w:r>
      <w:proofErr w:type="spellEnd"/>
      <w:r w:rsidRPr="00C1745D">
        <w:rPr>
          <w:rFonts w:ascii="Verdana" w:hAnsi="Verdana"/>
          <w:sz w:val="18"/>
          <w:szCs w:val="18"/>
        </w:rPr>
        <w:t xml:space="preserve"> és </w:t>
      </w:r>
      <w:proofErr w:type="spellStart"/>
      <w:r w:rsidRPr="00C1745D">
        <w:rPr>
          <w:rFonts w:ascii="Verdana" w:hAnsi="Verdana"/>
          <w:sz w:val="18"/>
          <w:szCs w:val="18"/>
        </w:rPr>
        <w:t>Deniz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Gamze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Ergüven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i/>
          <w:sz w:val="18"/>
          <w:szCs w:val="18"/>
        </w:rPr>
        <w:t>Mustang</w:t>
      </w:r>
      <w:proofErr w:type="spellEnd"/>
      <w:r w:rsidRPr="00C1745D">
        <w:rPr>
          <w:rFonts w:ascii="Verdana" w:hAnsi="Verdana"/>
          <w:sz w:val="18"/>
          <w:szCs w:val="18"/>
        </w:rPr>
        <w:t xml:space="preserve"> c. filmjének Nemes László Saul fia c. Golden </w:t>
      </w:r>
      <w:proofErr w:type="spellStart"/>
      <w:r w:rsidRPr="00C1745D">
        <w:rPr>
          <w:rFonts w:ascii="Verdana" w:hAnsi="Verdana"/>
          <w:sz w:val="18"/>
          <w:szCs w:val="18"/>
        </w:rPr>
        <w:t>Globe-díjas</w:t>
      </w:r>
      <w:proofErr w:type="spellEnd"/>
      <w:r w:rsidRPr="00C1745D">
        <w:rPr>
          <w:rFonts w:ascii="Verdana" w:hAnsi="Verdana"/>
          <w:sz w:val="18"/>
          <w:szCs w:val="18"/>
        </w:rPr>
        <w:t xml:space="preserve"> filmjével kell megküzdenie a díjért.</w:t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 legjobb dokumentumfilm kategóriában </w:t>
      </w:r>
      <w:r w:rsidRPr="00C1745D">
        <w:rPr>
          <w:rFonts w:ascii="Verdana" w:hAnsi="Verdana"/>
          <w:i/>
          <w:sz w:val="18"/>
          <w:szCs w:val="18"/>
        </w:rPr>
        <w:t>A csend képe</w:t>
      </w:r>
      <w:r w:rsidRPr="00C1745D">
        <w:rPr>
          <w:rFonts w:ascii="Verdana" w:hAnsi="Verdana"/>
          <w:sz w:val="18"/>
          <w:szCs w:val="18"/>
        </w:rPr>
        <w:t xml:space="preserve"> és az </w:t>
      </w:r>
      <w:proofErr w:type="spellStart"/>
      <w:r w:rsidRPr="00C1745D">
        <w:rPr>
          <w:rFonts w:ascii="Verdana" w:hAnsi="Verdana"/>
          <w:i/>
          <w:sz w:val="18"/>
          <w:szCs w:val="18"/>
        </w:rPr>
        <w:t>Amy</w:t>
      </w:r>
      <w:proofErr w:type="spellEnd"/>
      <w:r w:rsidRPr="00C1745D">
        <w:rPr>
          <w:rFonts w:ascii="Verdana" w:hAnsi="Verdana"/>
          <w:sz w:val="18"/>
          <w:szCs w:val="18"/>
        </w:rPr>
        <w:t xml:space="preserve"> is versenybe száll az Oscarért.</w:t>
      </w:r>
    </w:p>
    <w:p w:rsidR="00BE28DB" w:rsidRPr="00C1745D" w:rsidRDefault="00BE28DB" w:rsidP="00BE28DB">
      <w:pPr>
        <w:rPr>
          <w:rFonts w:ascii="Verdana" w:hAnsi="Verdana"/>
          <w:iCs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Végül a Felix </w:t>
      </w:r>
      <w:proofErr w:type="spellStart"/>
      <w:r w:rsidRPr="00C1745D">
        <w:rPr>
          <w:rFonts w:ascii="Verdana" w:hAnsi="Verdana"/>
          <w:sz w:val="18"/>
          <w:szCs w:val="18"/>
        </w:rPr>
        <w:t>Herngren</w:t>
      </w:r>
      <w:proofErr w:type="spellEnd"/>
      <w:r w:rsidRPr="00C1745D">
        <w:rPr>
          <w:rFonts w:ascii="Verdana" w:hAnsi="Verdana"/>
          <w:sz w:val="18"/>
          <w:szCs w:val="18"/>
        </w:rPr>
        <w:t xml:space="preserve"> rendezte </w:t>
      </w:r>
      <w:r w:rsidRPr="00C1745D">
        <w:rPr>
          <w:rFonts w:ascii="Verdana" w:hAnsi="Verdana"/>
          <w:i/>
          <w:iCs/>
          <w:sz w:val="18"/>
          <w:szCs w:val="18"/>
        </w:rPr>
        <w:t xml:space="preserve">A százéves ember, aki kimászott az ablakon és eltűnt </w:t>
      </w:r>
      <w:r w:rsidRPr="00C1745D">
        <w:rPr>
          <w:rFonts w:ascii="Verdana" w:hAnsi="Verdana"/>
          <w:iCs/>
          <w:sz w:val="18"/>
          <w:szCs w:val="18"/>
        </w:rPr>
        <w:t xml:space="preserve">c. svéd produkció, Paolo </w:t>
      </w:r>
      <w:proofErr w:type="spellStart"/>
      <w:r w:rsidRPr="00C1745D">
        <w:rPr>
          <w:rFonts w:ascii="Verdana" w:hAnsi="Verdana"/>
          <w:iCs/>
          <w:sz w:val="18"/>
          <w:szCs w:val="18"/>
        </w:rPr>
        <w:t>Sorrentino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számos díjat elnyert filmje, az </w:t>
      </w:r>
      <w:r w:rsidRPr="00C1745D">
        <w:rPr>
          <w:rFonts w:ascii="Verdana" w:hAnsi="Verdana"/>
          <w:i/>
          <w:iCs/>
          <w:sz w:val="18"/>
          <w:szCs w:val="18"/>
        </w:rPr>
        <w:t>Ifjúság</w:t>
      </w:r>
      <w:r w:rsidRPr="00C1745D">
        <w:rPr>
          <w:rFonts w:ascii="Verdana" w:hAnsi="Verdana"/>
          <w:iCs/>
          <w:sz w:val="18"/>
          <w:szCs w:val="18"/>
        </w:rPr>
        <w:t xml:space="preserve">, Mark </w:t>
      </w:r>
      <w:proofErr w:type="spellStart"/>
      <w:r w:rsidRPr="00C1745D">
        <w:rPr>
          <w:rFonts w:ascii="Verdana" w:hAnsi="Verdana"/>
          <w:iCs/>
          <w:sz w:val="18"/>
          <w:szCs w:val="18"/>
        </w:rPr>
        <w:t>Burton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és Richard </w:t>
      </w:r>
      <w:proofErr w:type="spellStart"/>
      <w:r w:rsidRPr="00C1745D">
        <w:rPr>
          <w:rFonts w:ascii="Verdana" w:hAnsi="Verdana"/>
          <w:iCs/>
          <w:sz w:val="18"/>
          <w:szCs w:val="18"/>
        </w:rPr>
        <w:t>Starzack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animációja, a </w:t>
      </w:r>
      <w:proofErr w:type="spellStart"/>
      <w:r w:rsidRPr="00C1745D">
        <w:rPr>
          <w:rFonts w:ascii="Verdana" w:hAnsi="Verdana"/>
          <w:i/>
          <w:iCs/>
          <w:sz w:val="18"/>
          <w:szCs w:val="18"/>
        </w:rPr>
        <w:t>Shaun</w:t>
      </w:r>
      <w:proofErr w:type="spellEnd"/>
      <w:r w:rsidRPr="00C1745D">
        <w:rPr>
          <w:rFonts w:ascii="Verdana" w:hAnsi="Verdana"/>
          <w:i/>
          <w:iCs/>
          <w:sz w:val="18"/>
          <w:szCs w:val="18"/>
        </w:rPr>
        <w:t xml:space="preserve">, a bárány, </w:t>
      </w:r>
      <w:r w:rsidRPr="00C1745D">
        <w:rPr>
          <w:rFonts w:ascii="Verdana" w:hAnsi="Verdana"/>
          <w:iCs/>
          <w:sz w:val="18"/>
          <w:szCs w:val="18"/>
        </w:rPr>
        <w:t xml:space="preserve">valamint Andrew </w:t>
      </w:r>
      <w:proofErr w:type="spellStart"/>
      <w:r w:rsidRPr="00C1745D">
        <w:rPr>
          <w:rFonts w:ascii="Verdana" w:hAnsi="Verdana"/>
          <w:iCs/>
          <w:sz w:val="18"/>
          <w:szCs w:val="18"/>
        </w:rPr>
        <w:t>Haigh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</w:t>
      </w:r>
      <w:r w:rsidRPr="00C1745D">
        <w:rPr>
          <w:rFonts w:ascii="Verdana" w:hAnsi="Verdana"/>
          <w:i/>
          <w:iCs/>
          <w:sz w:val="18"/>
          <w:szCs w:val="18"/>
        </w:rPr>
        <w:t xml:space="preserve">45 év </w:t>
      </w:r>
      <w:r w:rsidRPr="00C1745D">
        <w:rPr>
          <w:rFonts w:ascii="Verdana" w:hAnsi="Verdana"/>
          <w:iCs/>
          <w:sz w:val="18"/>
          <w:szCs w:val="18"/>
        </w:rPr>
        <w:t>c. filmje</w:t>
      </w:r>
      <w:r w:rsidRPr="00C1745D">
        <w:rPr>
          <w:rFonts w:ascii="Verdana" w:hAnsi="Verdana"/>
          <w:i/>
          <w:iCs/>
          <w:sz w:val="18"/>
          <w:szCs w:val="18"/>
        </w:rPr>
        <w:t xml:space="preserve"> </w:t>
      </w:r>
      <w:r w:rsidRPr="00C1745D">
        <w:rPr>
          <w:rFonts w:ascii="Verdana" w:hAnsi="Verdana"/>
          <w:iCs/>
          <w:sz w:val="18"/>
          <w:szCs w:val="18"/>
        </w:rPr>
        <w:t xml:space="preserve">szintén versenyben van a legjobb maszkot, frizurát, betétdalt, animációt és a legjobb női főszereplőt (Charlotte </w:t>
      </w:r>
      <w:proofErr w:type="spellStart"/>
      <w:r w:rsidRPr="00C1745D">
        <w:rPr>
          <w:rFonts w:ascii="Verdana" w:hAnsi="Verdana"/>
          <w:iCs/>
          <w:sz w:val="18"/>
          <w:szCs w:val="18"/>
        </w:rPr>
        <w:t>Rampling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) megillető elismerésért. </w:t>
      </w:r>
    </w:p>
    <w:p w:rsidR="00BE28DB" w:rsidRPr="00C1745D" w:rsidRDefault="00BE28DB" w:rsidP="00BE28DB">
      <w:pPr>
        <w:rPr>
          <w:rFonts w:ascii="Verdana" w:hAnsi="Verdana"/>
          <w:iCs/>
          <w:sz w:val="18"/>
          <w:szCs w:val="18"/>
        </w:rPr>
      </w:pPr>
      <w:r w:rsidRPr="00C1745D">
        <w:rPr>
          <w:rFonts w:ascii="Verdana" w:hAnsi="Verdana"/>
          <w:iCs/>
          <w:sz w:val="18"/>
          <w:szCs w:val="18"/>
        </w:rPr>
        <w:t>A 2016-os ceremónián számos európai tehetség kerül reflektorfénybe:</w:t>
      </w:r>
    </w:p>
    <w:p w:rsidR="00BE28DB" w:rsidRPr="00C1745D" w:rsidRDefault="00BE28DB" w:rsidP="00BE28DB">
      <w:pPr>
        <w:pStyle w:val="Listaszerbekezds"/>
        <w:numPr>
          <w:ilvl w:val="0"/>
          <w:numId w:val="5"/>
        </w:numPr>
        <w:rPr>
          <w:rFonts w:ascii="Verdana" w:hAnsi="Verdana"/>
          <w:iCs/>
          <w:sz w:val="18"/>
          <w:szCs w:val="18"/>
        </w:rPr>
      </w:pPr>
      <w:proofErr w:type="spellStart"/>
      <w:r w:rsidRPr="00C1745D">
        <w:rPr>
          <w:rFonts w:ascii="Verdana" w:hAnsi="Verdana"/>
          <w:iCs/>
          <w:sz w:val="18"/>
          <w:szCs w:val="18"/>
        </w:rPr>
        <w:t>Saoirse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iCs/>
          <w:sz w:val="18"/>
          <w:szCs w:val="18"/>
        </w:rPr>
        <w:t>Ronan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(ír – </w:t>
      </w:r>
      <w:r w:rsidRPr="00C1745D">
        <w:rPr>
          <w:rFonts w:ascii="Verdana" w:hAnsi="Verdana"/>
          <w:i/>
          <w:iCs/>
          <w:sz w:val="18"/>
          <w:szCs w:val="18"/>
        </w:rPr>
        <w:t>Brooklyn</w:t>
      </w:r>
      <w:r w:rsidRPr="00C1745D">
        <w:rPr>
          <w:rFonts w:ascii="Verdana" w:hAnsi="Verdana"/>
          <w:iCs/>
          <w:sz w:val="18"/>
          <w:szCs w:val="18"/>
        </w:rPr>
        <w:t xml:space="preserve">) és Charlotte </w:t>
      </w:r>
      <w:proofErr w:type="spellStart"/>
      <w:r w:rsidRPr="00C1745D">
        <w:rPr>
          <w:rFonts w:ascii="Verdana" w:hAnsi="Verdana"/>
          <w:iCs/>
          <w:sz w:val="18"/>
          <w:szCs w:val="18"/>
        </w:rPr>
        <w:t>Rampling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(brit – </w:t>
      </w:r>
      <w:r w:rsidRPr="00C1745D">
        <w:rPr>
          <w:rFonts w:ascii="Verdana" w:hAnsi="Verdana"/>
          <w:i/>
          <w:iCs/>
          <w:sz w:val="18"/>
          <w:szCs w:val="18"/>
        </w:rPr>
        <w:t>45 év</w:t>
      </w:r>
      <w:r w:rsidRPr="00C1745D">
        <w:rPr>
          <w:rFonts w:ascii="Verdana" w:hAnsi="Verdana"/>
          <w:iCs/>
          <w:sz w:val="18"/>
          <w:szCs w:val="18"/>
        </w:rPr>
        <w:t>) a legjobb női főszereplői címért.</w:t>
      </w:r>
    </w:p>
    <w:p w:rsidR="00BE28DB" w:rsidRPr="00C1745D" w:rsidRDefault="00BE28DB" w:rsidP="00BE28DB">
      <w:pPr>
        <w:pStyle w:val="Listaszerbekezds"/>
        <w:numPr>
          <w:ilvl w:val="0"/>
          <w:numId w:val="5"/>
        </w:numPr>
        <w:rPr>
          <w:rFonts w:ascii="Verdana" w:hAnsi="Verdana"/>
          <w:iCs/>
          <w:sz w:val="18"/>
          <w:szCs w:val="18"/>
        </w:rPr>
      </w:pPr>
      <w:r w:rsidRPr="00C1745D">
        <w:rPr>
          <w:rFonts w:ascii="Verdana" w:hAnsi="Verdana"/>
          <w:iCs/>
          <w:sz w:val="18"/>
          <w:szCs w:val="18"/>
        </w:rPr>
        <w:t xml:space="preserve">Alicia </w:t>
      </w:r>
      <w:proofErr w:type="spellStart"/>
      <w:r w:rsidRPr="00C1745D">
        <w:rPr>
          <w:rFonts w:ascii="Verdana" w:hAnsi="Verdana"/>
          <w:iCs/>
          <w:sz w:val="18"/>
          <w:szCs w:val="18"/>
        </w:rPr>
        <w:t>Vikander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(svéd – </w:t>
      </w:r>
      <w:r w:rsidRPr="00C1745D">
        <w:rPr>
          <w:rFonts w:ascii="Verdana" w:hAnsi="Verdana"/>
          <w:i/>
          <w:iCs/>
          <w:sz w:val="18"/>
          <w:szCs w:val="18"/>
        </w:rPr>
        <w:t>A dán lány</w:t>
      </w:r>
      <w:r w:rsidRPr="00C1745D">
        <w:rPr>
          <w:rFonts w:ascii="Verdana" w:hAnsi="Verdana"/>
          <w:iCs/>
          <w:sz w:val="18"/>
          <w:szCs w:val="18"/>
        </w:rPr>
        <w:t xml:space="preserve">) és </w:t>
      </w:r>
      <w:proofErr w:type="spellStart"/>
      <w:r w:rsidRPr="00C1745D">
        <w:rPr>
          <w:rFonts w:ascii="Verdana" w:hAnsi="Verdana"/>
          <w:iCs/>
          <w:sz w:val="18"/>
          <w:szCs w:val="18"/>
        </w:rPr>
        <w:t>Kate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iCs/>
          <w:sz w:val="18"/>
          <w:szCs w:val="18"/>
        </w:rPr>
        <w:t>Winslet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(brit – </w:t>
      </w:r>
      <w:r w:rsidRPr="00C1745D">
        <w:rPr>
          <w:rFonts w:ascii="Verdana" w:hAnsi="Verdana"/>
          <w:i/>
          <w:iCs/>
          <w:sz w:val="18"/>
          <w:szCs w:val="18"/>
        </w:rPr>
        <w:t xml:space="preserve">Steve </w:t>
      </w:r>
      <w:proofErr w:type="spellStart"/>
      <w:r w:rsidRPr="00C1745D">
        <w:rPr>
          <w:rFonts w:ascii="Verdana" w:hAnsi="Verdana"/>
          <w:i/>
          <w:iCs/>
          <w:sz w:val="18"/>
          <w:szCs w:val="18"/>
        </w:rPr>
        <w:t>Jobs</w:t>
      </w:r>
      <w:proofErr w:type="spellEnd"/>
      <w:r w:rsidRPr="00C1745D">
        <w:rPr>
          <w:rFonts w:ascii="Verdana" w:hAnsi="Verdana"/>
          <w:iCs/>
          <w:sz w:val="18"/>
          <w:szCs w:val="18"/>
        </w:rPr>
        <w:t>) a legjobb női mellékszereplői címért.</w:t>
      </w:r>
    </w:p>
    <w:p w:rsidR="00BE28DB" w:rsidRPr="00C1745D" w:rsidRDefault="00BE28DB" w:rsidP="00BE28DB">
      <w:pPr>
        <w:pStyle w:val="Listaszerbekezds"/>
        <w:numPr>
          <w:ilvl w:val="0"/>
          <w:numId w:val="5"/>
        </w:numPr>
        <w:rPr>
          <w:rFonts w:ascii="Verdana" w:hAnsi="Verdana"/>
          <w:iCs/>
          <w:sz w:val="18"/>
          <w:szCs w:val="18"/>
        </w:rPr>
      </w:pPr>
      <w:proofErr w:type="spellStart"/>
      <w:r w:rsidRPr="00C1745D">
        <w:rPr>
          <w:rFonts w:ascii="Verdana" w:hAnsi="Verdana"/>
          <w:iCs/>
          <w:sz w:val="18"/>
          <w:szCs w:val="18"/>
        </w:rPr>
        <w:t>Eddie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iCs/>
          <w:sz w:val="18"/>
          <w:szCs w:val="18"/>
        </w:rPr>
        <w:t>Redmayne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(brit – </w:t>
      </w:r>
      <w:r w:rsidRPr="00C1745D">
        <w:rPr>
          <w:rFonts w:ascii="Verdana" w:hAnsi="Verdana"/>
          <w:i/>
          <w:iCs/>
          <w:sz w:val="18"/>
          <w:szCs w:val="18"/>
        </w:rPr>
        <w:t>A dán lány</w:t>
      </w:r>
      <w:r w:rsidRPr="00C1745D">
        <w:rPr>
          <w:rFonts w:ascii="Verdana" w:hAnsi="Verdana"/>
          <w:iCs/>
          <w:sz w:val="18"/>
          <w:szCs w:val="18"/>
        </w:rPr>
        <w:t xml:space="preserve">) és Michael </w:t>
      </w:r>
      <w:proofErr w:type="spellStart"/>
      <w:r w:rsidRPr="00C1745D">
        <w:rPr>
          <w:rFonts w:ascii="Verdana" w:hAnsi="Verdana"/>
          <w:iCs/>
          <w:sz w:val="18"/>
          <w:szCs w:val="18"/>
        </w:rPr>
        <w:t>Fassbender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(német-ír </w:t>
      </w:r>
      <w:r w:rsidRPr="00C1745D">
        <w:rPr>
          <w:rFonts w:ascii="Verdana" w:hAnsi="Verdana"/>
          <w:i/>
          <w:iCs/>
          <w:sz w:val="18"/>
          <w:szCs w:val="18"/>
        </w:rPr>
        <w:t xml:space="preserve">– Steve </w:t>
      </w:r>
      <w:proofErr w:type="spellStart"/>
      <w:r w:rsidRPr="00C1745D">
        <w:rPr>
          <w:rFonts w:ascii="Verdana" w:hAnsi="Verdana"/>
          <w:i/>
          <w:iCs/>
          <w:sz w:val="18"/>
          <w:szCs w:val="18"/>
        </w:rPr>
        <w:t>Jobs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) a legjobb </w:t>
      </w:r>
      <w:proofErr w:type="gramStart"/>
      <w:r w:rsidRPr="00C1745D">
        <w:rPr>
          <w:rFonts w:ascii="Verdana" w:hAnsi="Verdana"/>
          <w:iCs/>
          <w:sz w:val="18"/>
          <w:szCs w:val="18"/>
        </w:rPr>
        <w:t>férfi  főszereplő</w:t>
      </w:r>
      <w:proofErr w:type="gramEnd"/>
      <w:r w:rsidRPr="00C1745D">
        <w:rPr>
          <w:rFonts w:ascii="Verdana" w:hAnsi="Verdana"/>
          <w:iCs/>
          <w:sz w:val="18"/>
          <w:szCs w:val="18"/>
        </w:rPr>
        <w:t xml:space="preserve"> díjáért.</w:t>
      </w:r>
    </w:p>
    <w:p w:rsidR="00BE28DB" w:rsidRPr="00C1745D" w:rsidRDefault="00BE28DB" w:rsidP="00BE28DB">
      <w:pPr>
        <w:pStyle w:val="Listaszerbekezds"/>
        <w:numPr>
          <w:ilvl w:val="0"/>
          <w:numId w:val="5"/>
        </w:numPr>
        <w:rPr>
          <w:rFonts w:ascii="Verdana" w:hAnsi="Verdana"/>
          <w:iCs/>
          <w:sz w:val="18"/>
          <w:szCs w:val="18"/>
        </w:rPr>
      </w:pPr>
      <w:r w:rsidRPr="00C1745D">
        <w:rPr>
          <w:rFonts w:ascii="Verdana" w:hAnsi="Verdana"/>
          <w:iCs/>
          <w:sz w:val="18"/>
          <w:szCs w:val="18"/>
        </w:rPr>
        <w:t>A brit Tom Hardy (</w:t>
      </w:r>
      <w:r w:rsidRPr="00C1745D">
        <w:rPr>
          <w:rFonts w:ascii="Verdana" w:hAnsi="Verdana"/>
          <w:i/>
          <w:iCs/>
          <w:sz w:val="18"/>
          <w:szCs w:val="18"/>
        </w:rPr>
        <w:t>A visszatérő</w:t>
      </w:r>
      <w:r w:rsidRPr="00C1745D">
        <w:rPr>
          <w:rFonts w:ascii="Verdana" w:hAnsi="Verdana"/>
          <w:iCs/>
          <w:sz w:val="18"/>
          <w:szCs w:val="18"/>
        </w:rPr>
        <w:t xml:space="preserve">) és Mark </w:t>
      </w:r>
      <w:proofErr w:type="spellStart"/>
      <w:r w:rsidRPr="00C1745D">
        <w:rPr>
          <w:rFonts w:ascii="Verdana" w:hAnsi="Verdana"/>
          <w:iCs/>
          <w:sz w:val="18"/>
          <w:szCs w:val="18"/>
        </w:rPr>
        <w:t>Rylance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(</w:t>
      </w:r>
      <w:r w:rsidRPr="00C1745D">
        <w:rPr>
          <w:rFonts w:ascii="Verdana" w:hAnsi="Verdana"/>
          <w:i/>
          <w:iCs/>
          <w:sz w:val="18"/>
          <w:szCs w:val="18"/>
        </w:rPr>
        <w:t>Kémek hídja</w:t>
      </w:r>
      <w:r w:rsidRPr="00C1745D">
        <w:rPr>
          <w:rFonts w:ascii="Verdana" w:hAnsi="Verdana"/>
          <w:iCs/>
          <w:sz w:val="18"/>
          <w:szCs w:val="18"/>
        </w:rPr>
        <w:t>) a legjobb férfi mellékszereplő díjáért.</w:t>
      </w:r>
    </w:p>
    <w:p w:rsidR="00BE28DB" w:rsidRPr="00C1745D" w:rsidRDefault="00BE28DB" w:rsidP="00BE28DB">
      <w:pPr>
        <w:pStyle w:val="Listaszerbekezds"/>
        <w:numPr>
          <w:ilvl w:val="0"/>
          <w:numId w:val="5"/>
        </w:numPr>
        <w:rPr>
          <w:rFonts w:ascii="Verdana" w:hAnsi="Verdana"/>
          <w:iCs/>
          <w:sz w:val="18"/>
          <w:szCs w:val="18"/>
        </w:rPr>
      </w:pPr>
      <w:proofErr w:type="spellStart"/>
      <w:r w:rsidRPr="00C1745D">
        <w:rPr>
          <w:rFonts w:ascii="Verdana" w:hAnsi="Verdana"/>
          <w:iCs/>
          <w:sz w:val="18"/>
          <w:szCs w:val="18"/>
        </w:rPr>
        <w:t>Lenny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iCs/>
          <w:sz w:val="18"/>
          <w:szCs w:val="18"/>
        </w:rPr>
        <w:t>Abramson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(ír – </w:t>
      </w:r>
      <w:r w:rsidRPr="00C1745D">
        <w:rPr>
          <w:rFonts w:ascii="Verdana" w:hAnsi="Verdana"/>
          <w:i/>
          <w:iCs/>
          <w:sz w:val="18"/>
          <w:szCs w:val="18"/>
        </w:rPr>
        <w:t>A szoba</w:t>
      </w:r>
      <w:r w:rsidRPr="00C1745D">
        <w:rPr>
          <w:rFonts w:ascii="Verdana" w:hAnsi="Verdana"/>
          <w:iCs/>
          <w:sz w:val="18"/>
          <w:szCs w:val="18"/>
        </w:rPr>
        <w:t>) a legjobb rendezői címért.</w:t>
      </w:r>
    </w:p>
    <w:p w:rsidR="00BE28DB" w:rsidRPr="00C1745D" w:rsidRDefault="00BE28DB" w:rsidP="00BE28DB">
      <w:pPr>
        <w:rPr>
          <w:rFonts w:ascii="Verdana" w:hAnsi="Verdana"/>
          <w:iCs/>
          <w:sz w:val="18"/>
          <w:szCs w:val="18"/>
        </w:rPr>
      </w:pPr>
      <w:r w:rsidRPr="00C1745D">
        <w:rPr>
          <w:rFonts w:ascii="Verdana" w:hAnsi="Verdana"/>
          <w:iCs/>
          <w:sz w:val="18"/>
          <w:szCs w:val="18"/>
        </w:rPr>
        <w:t>Az Oscar-gálát 2016. február 28-án tartják, Hollywoodban.</w:t>
      </w:r>
    </w:p>
    <w:p w:rsidR="00BE28DB" w:rsidRPr="00C1745D" w:rsidRDefault="00BE28DB" w:rsidP="00BE28DB">
      <w:pPr>
        <w:rPr>
          <w:rFonts w:ascii="Verdana" w:hAnsi="Verdana"/>
          <w:b/>
          <w:iCs/>
          <w:color w:val="0070C0"/>
          <w:sz w:val="23"/>
          <w:szCs w:val="23"/>
        </w:rPr>
      </w:pPr>
      <w:r w:rsidRPr="00C1745D">
        <w:rPr>
          <w:rFonts w:ascii="Verdana" w:hAnsi="Verdana"/>
          <w:b/>
          <w:iCs/>
          <w:color w:val="0070C0"/>
          <w:sz w:val="23"/>
          <w:szCs w:val="23"/>
        </w:rPr>
        <w:br/>
        <w:t xml:space="preserve">Golden </w:t>
      </w:r>
      <w:proofErr w:type="spellStart"/>
      <w:r w:rsidRPr="00C1745D">
        <w:rPr>
          <w:rFonts w:ascii="Verdana" w:hAnsi="Verdana"/>
          <w:b/>
          <w:iCs/>
          <w:color w:val="0070C0"/>
          <w:sz w:val="23"/>
          <w:szCs w:val="23"/>
        </w:rPr>
        <w:t>Globe</w:t>
      </w:r>
      <w:proofErr w:type="spellEnd"/>
    </w:p>
    <w:p w:rsidR="00BE28DB" w:rsidRPr="00C1745D" w:rsidRDefault="00BE28DB" w:rsidP="00BE28DB">
      <w:pPr>
        <w:rPr>
          <w:rFonts w:ascii="Verdana" w:hAnsi="Verdana"/>
          <w:iCs/>
          <w:sz w:val="18"/>
          <w:szCs w:val="18"/>
        </w:rPr>
      </w:pPr>
      <w:r w:rsidRPr="00C1745D">
        <w:rPr>
          <w:rFonts w:ascii="Verdana" w:hAnsi="Verdana"/>
          <w:iCs/>
          <w:sz w:val="18"/>
          <w:szCs w:val="18"/>
        </w:rPr>
        <w:t xml:space="preserve">Összesen 7 </w:t>
      </w:r>
      <w:proofErr w:type="spellStart"/>
      <w:r w:rsidRPr="00C1745D">
        <w:rPr>
          <w:rFonts w:ascii="Verdana" w:hAnsi="Verdana"/>
          <w:iCs/>
          <w:sz w:val="18"/>
          <w:szCs w:val="18"/>
        </w:rPr>
        <w:t>MEDIA-támogatott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film versenyzett a Golden </w:t>
      </w:r>
      <w:proofErr w:type="spellStart"/>
      <w:r w:rsidRPr="00C1745D">
        <w:rPr>
          <w:rFonts w:ascii="Verdana" w:hAnsi="Verdana"/>
          <w:iCs/>
          <w:sz w:val="18"/>
          <w:szCs w:val="18"/>
        </w:rPr>
        <w:t>Globe</w:t>
      </w:r>
      <w:proofErr w:type="spellEnd"/>
      <w:r w:rsidRPr="00C1745D">
        <w:rPr>
          <w:rFonts w:ascii="Verdana" w:hAnsi="Verdana"/>
          <w:iCs/>
          <w:sz w:val="18"/>
          <w:szCs w:val="18"/>
        </w:rPr>
        <w:t xml:space="preserve"> díjátadó ünnepségén, 2016. január 10-én.</w:t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Az EU-támogatott Saul fia hozta haza a legjobb idegen nyelvű filmnek járó díjat. Nemes László </w:t>
      </w:r>
      <w:proofErr w:type="spellStart"/>
      <w:r w:rsidRPr="00C1745D">
        <w:rPr>
          <w:rFonts w:ascii="Verdana" w:hAnsi="Verdana"/>
          <w:sz w:val="18"/>
          <w:szCs w:val="18"/>
        </w:rPr>
        <w:t>Cannesban</w:t>
      </w:r>
      <w:proofErr w:type="spellEnd"/>
      <w:r w:rsidRPr="00C1745D">
        <w:rPr>
          <w:rFonts w:ascii="Verdana" w:hAnsi="Verdana"/>
          <w:sz w:val="18"/>
          <w:szCs w:val="18"/>
        </w:rPr>
        <w:t xml:space="preserve"> a zsűri nagydíját elnyert lenyűgöző drámája az első magyar film, amely Golden </w:t>
      </w:r>
      <w:proofErr w:type="spellStart"/>
      <w:r w:rsidRPr="00C1745D">
        <w:rPr>
          <w:rFonts w:ascii="Verdana" w:hAnsi="Verdana"/>
          <w:sz w:val="18"/>
          <w:szCs w:val="18"/>
        </w:rPr>
        <w:t>Globe-díjat</w:t>
      </w:r>
      <w:proofErr w:type="spellEnd"/>
      <w:r w:rsidRPr="00C1745D">
        <w:rPr>
          <w:rFonts w:ascii="Verdana" w:hAnsi="Verdana"/>
          <w:sz w:val="18"/>
          <w:szCs w:val="18"/>
        </w:rPr>
        <w:t xml:space="preserve"> nyert.</w:t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Hat további EU-támogatott filmet jelöltek: az Európai Filmdíj-nyertes </w:t>
      </w:r>
      <w:r w:rsidRPr="00C1745D">
        <w:rPr>
          <w:rFonts w:ascii="Verdana" w:hAnsi="Verdana"/>
          <w:i/>
          <w:sz w:val="18"/>
          <w:szCs w:val="18"/>
        </w:rPr>
        <w:t>Ifjúság</w:t>
      </w:r>
      <w:r w:rsidRPr="00C1745D">
        <w:rPr>
          <w:rFonts w:ascii="Verdana" w:hAnsi="Verdana"/>
          <w:sz w:val="18"/>
          <w:szCs w:val="18"/>
        </w:rPr>
        <w:t xml:space="preserve">ot (Olaszország), a </w:t>
      </w:r>
      <w:r w:rsidRPr="00C1745D">
        <w:rPr>
          <w:rFonts w:ascii="Verdana" w:hAnsi="Verdana"/>
          <w:i/>
          <w:sz w:val="18"/>
          <w:szCs w:val="18"/>
        </w:rPr>
        <w:t>Legújabb testamentum</w:t>
      </w:r>
      <w:r w:rsidRPr="00C1745D">
        <w:rPr>
          <w:rFonts w:ascii="Verdana" w:hAnsi="Verdana"/>
          <w:sz w:val="18"/>
          <w:szCs w:val="18"/>
        </w:rPr>
        <w:t xml:space="preserve">ot (Belgium), a </w:t>
      </w:r>
      <w:proofErr w:type="spellStart"/>
      <w:r w:rsidRPr="00C1745D">
        <w:rPr>
          <w:rFonts w:ascii="Verdana" w:hAnsi="Verdana"/>
          <w:sz w:val="18"/>
          <w:szCs w:val="18"/>
        </w:rPr>
        <w:t>Lux-díj-nyertes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i/>
          <w:sz w:val="18"/>
          <w:szCs w:val="18"/>
        </w:rPr>
        <w:t>Mustang</w:t>
      </w:r>
      <w:r w:rsidRPr="00C1745D">
        <w:rPr>
          <w:rFonts w:ascii="Verdana" w:hAnsi="Verdana"/>
          <w:sz w:val="18"/>
          <w:szCs w:val="18"/>
        </w:rPr>
        <w:t>ot</w:t>
      </w:r>
      <w:proofErr w:type="spellEnd"/>
      <w:r w:rsidRPr="00C1745D">
        <w:rPr>
          <w:rFonts w:ascii="Verdana" w:hAnsi="Verdana"/>
          <w:sz w:val="18"/>
          <w:szCs w:val="18"/>
        </w:rPr>
        <w:t xml:space="preserve"> (Törökország, Franciaország, Németország), a </w:t>
      </w:r>
      <w:r w:rsidRPr="00C1745D">
        <w:rPr>
          <w:rFonts w:ascii="Verdana" w:hAnsi="Verdana"/>
          <w:i/>
          <w:sz w:val="18"/>
          <w:szCs w:val="18"/>
        </w:rPr>
        <w:t xml:space="preserve">The </w:t>
      </w:r>
      <w:proofErr w:type="spellStart"/>
      <w:r w:rsidRPr="00C1745D">
        <w:rPr>
          <w:rFonts w:ascii="Verdana" w:hAnsi="Verdana"/>
          <w:i/>
          <w:sz w:val="18"/>
          <w:szCs w:val="18"/>
        </w:rPr>
        <w:t>Fencer</w:t>
      </w:r>
      <w:r w:rsidRPr="00C1745D">
        <w:rPr>
          <w:rFonts w:ascii="Verdana" w:hAnsi="Verdana"/>
          <w:sz w:val="18"/>
          <w:szCs w:val="18"/>
        </w:rPr>
        <w:t>-t</w:t>
      </w:r>
      <w:proofErr w:type="spellEnd"/>
      <w:r w:rsidRPr="00C1745D">
        <w:rPr>
          <w:rFonts w:ascii="Verdana" w:hAnsi="Verdana"/>
          <w:sz w:val="18"/>
          <w:szCs w:val="18"/>
        </w:rPr>
        <w:t xml:space="preserve"> (Finnország, Észtország, Németország), a </w:t>
      </w:r>
      <w:r w:rsidRPr="00C1745D">
        <w:rPr>
          <w:rFonts w:ascii="Verdana" w:hAnsi="Verdana"/>
          <w:i/>
          <w:sz w:val="18"/>
          <w:szCs w:val="18"/>
        </w:rPr>
        <w:t>Carol</w:t>
      </w:r>
      <w:r w:rsidRPr="00C1745D">
        <w:rPr>
          <w:rFonts w:ascii="Verdana" w:hAnsi="Verdana"/>
          <w:sz w:val="18"/>
          <w:szCs w:val="18"/>
        </w:rPr>
        <w:t xml:space="preserve">t (Egyesült Királyság, Egyesült Államok) és a </w:t>
      </w:r>
      <w:proofErr w:type="spellStart"/>
      <w:r w:rsidRPr="00C1745D">
        <w:rPr>
          <w:rFonts w:ascii="Verdana" w:hAnsi="Verdana"/>
          <w:i/>
          <w:sz w:val="18"/>
          <w:szCs w:val="18"/>
        </w:rPr>
        <w:t>Shaun</w:t>
      </w:r>
      <w:proofErr w:type="spellEnd"/>
      <w:r w:rsidRPr="00C1745D">
        <w:rPr>
          <w:rFonts w:ascii="Verdana" w:hAnsi="Verdana"/>
          <w:i/>
          <w:sz w:val="18"/>
          <w:szCs w:val="18"/>
        </w:rPr>
        <w:t>, a bárány</w:t>
      </w:r>
      <w:r w:rsidRPr="00C1745D">
        <w:rPr>
          <w:rFonts w:ascii="Verdana" w:hAnsi="Verdana"/>
          <w:sz w:val="18"/>
          <w:szCs w:val="18"/>
        </w:rPr>
        <w:t>t (Egyesült Királyság).</w:t>
      </w:r>
    </w:p>
    <w:p w:rsidR="00BE28DB" w:rsidRPr="00C1745D" w:rsidRDefault="00BE28DB" w:rsidP="00BE28DB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 Kreatív Európa egy másik európai sikernek is örvend, </w:t>
      </w:r>
      <w:r w:rsidRPr="00C1745D">
        <w:rPr>
          <w:rFonts w:ascii="Verdana" w:hAnsi="Verdana"/>
          <w:i/>
          <w:sz w:val="18"/>
          <w:szCs w:val="18"/>
        </w:rPr>
        <w:t>A szoba</w:t>
      </w:r>
      <w:r w:rsidRPr="00C1745D">
        <w:rPr>
          <w:rFonts w:ascii="Verdana" w:hAnsi="Verdana"/>
          <w:sz w:val="18"/>
          <w:szCs w:val="18"/>
        </w:rPr>
        <w:t xml:space="preserve"> ugyanis a legjobb női alakításért járó díjat hozta el az amerikai </w:t>
      </w:r>
      <w:proofErr w:type="spellStart"/>
      <w:r w:rsidRPr="00C1745D">
        <w:rPr>
          <w:rFonts w:ascii="Verdana" w:hAnsi="Verdana"/>
          <w:sz w:val="18"/>
          <w:szCs w:val="18"/>
        </w:rPr>
        <w:t>Brie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Larsonnak</w:t>
      </w:r>
      <w:proofErr w:type="spellEnd"/>
      <w:r w:rsidRPr="00C1745D">
        <w:rPr>
          <w:rFonts w:ascii="Verdana" w:hAnsi="Verdana"/>
          <w:sz w:val="18"/>
          <w:szCs w:val="18"/>
        </w:rPr>
        <w:t xml:space="preserve">. A forgatókönyvet a dublini születésű Emma </w:t>
      </w:r>
      <w:proofErr w:type="spellStart"/>
      <w:r w:rsidRPr="00C1745D">
        <w:rPr>
          <w:rFonts w:ascii="Verdana" w:hAnsi="Verdana"/>
          <w:sz w:val="18"/>
          <w:szCs w:val="18"/>
        </w:rPr>
        <w:t>Donoghue</w:t>
      </w:r>
      <w:proofErr w:type="spellEnd"/>
      <w:r w:rsidRPr="00C1745D">
        <w:rPr>
          <w:rFonts w:ascii="Verdana" w:hAnsi="Verdana"/>
          <w:sz w:val="18"/>
          <w:szCs w:val="18"/>
        </w:rPr>
        <w:t xml:space="preserve"> (a regény írója is), a </w:t>
      </w:r>
      <w:proofErr w:type="spellStart"/>
      <w:r w:rsidRPr="00C1745D">
        <w:rPr>
          <w:rFonts w:ascii="Verdana" w:hAnsi="Verdana"/>
          <w:sz w:val="18"/>
          <w:szCs w:val="18"/>
        </w:rPr>
        <w:t>társproducer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Irelands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Element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Pictures</w:t>
      </w:r>
      <w:proofErr w:type="spellEnd"/>
      <w:r w:rsidRPr="00C1745D">
        <w:rPr>
          <w:rFonts w:ascii="Verdana" w:hAnsi="Verdana"/>
          <w:sz w:val="18"/>
          <w:szCs w:val="18"/>
        </w:rPr>
        <w:t xml:space="preserve"> fejlesztette és a filmet </w:t>
      </w:r>
      <w:proofErr w:type="spellStart"/>
      <w:r w:rsidRPr="00C1745D">
        <w:rPr>
          <w:rFonts w:ascii="Verdana" w:hAnsi="Verdana"/>
          <w:sz w:val="18"/>
          <w:szCs w:val="18"/>
        </w:rPr>
        <w:t>Lenny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Abrahamson</w:t>
      </w:r>
      <w:proofErr w:type="spellEnd"/>
      <w:r w:rsidRPr="00C1745D">
        <w:rPr>
          <w:rFonts w:ascii="Verdana" w:hAnsi="Verdana"/>
          <w:sz w:val="18"/>
          <w:szCs w:val="18"/>
        </w:rPr>
        <w:t xml:space="preserve"> rendezte.</w:t>
      </w:r>
    </w:p>
    <w:p w:rsidR="00C1745D" w:rsidRDefault="00C1745D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</w:p>
    <w:p w:rsidR="00BE28DB" w:rsidRDefault="00BE28DB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Forrás: </w:t>
      </w:r>
      <w:hyperlink r:id="rId11" w:history="1">
        <w:r w:rsidRPr="00C1745D">
          <w:rPr>
            <w:rStyle w:val="Hiperhivatkozs"/>
            <w:rFonts w:ascii="Verdana" w:hAnsi="Verdana"/>
            <w:sz w:val="18"/>
            <w:szCs w:val="18"/>
          </w:rPr>
          <w:t>https://ec.europa.eu/digital-agenda/en/news/european-flavour-oscars-and-golden-globe-awards</w:t>
        </w:r>
      </w:hyperlink>
      <w:r w:rsidRPr="00C1745D">
        <w:rPr>
          <w:rFonts w:ascii="Verdana" w:hAnsi="Verdana"/>
          <w:sz w:val="18"/>
          <w:szCs w:val="18"/>
        </w:rPr>
        <w:t xml:space="preserve"> </w:t>
      </w:r>
    </w:p>
    <w:p w:rsidR="00A74792" w:rsidRDefault="00A74792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</w:p>
    <w:p w:rsidR="00F848CD" w:rsidRPr="00C1745D" w:rsidRDefault="00A74792" w:rsidP="00A74792">
      <w:pPr>
        <w:pStyle w:val="NormlWeb"/>
        <w:spacing w:line="276" w:lineRule="auto"/>
        <w:jc w:val="center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noProof/>
        </w:rPr>
        <w:drawing>
          <wp:inline distT="0" distB="0" distL="0" distR="0" wp14:anchorId="05225587" wp14:editId="1137DBBC">
            <wp:extent cx="4665705" cy="2628900"/>
            <wp:effectExtent l="0" t="0" r="1905" b="0"/>
            <wp:docPr id="23" name="Kép 23" descr="http://ocdn.eu/images/pulscms/YzA7MDQsMCwwLDdkMCw0NjU7MDYsMzE0LDFiYw__/830ebfd66ed3bc7a461d705770284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cdn.eu/images/pulscms/YzA7MDQsMCwwLDdkMCw0NjU7MDYsMzE0LDFiYw__/830ebfd66ed3bc7a461d70577028402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0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A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C1745D" w:rsidRPr="00C1745D" w:rsidRDefault="00C1745D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715F10" w:rsidRPr="00C1745D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C1745D">
        <w:rPr>
          <w:rFonts w:ascii="Verdana" w:hAnsi="Verdana"/>
          <w:b/>
          <w:color w:val="0070C0"/>
        </w:rPr>
        <w:t>Képzési lehetőségek Európában</w:t>
      </w:r>
    </w:p>
    <w:p w:rsidR="00EE5D30" w:rsidRDefault="00EE5D30" w:rsidP="00EE5D30">
      <w:pPr>
        <w:pStyle w:val="NormlWeb"/>
        <w:rPr>
          <w:rStyle w:val="Kiemels2"/>
          <w:rFonts w:ascii="Verdana" w:hAnsi="Verdana"/>
          <w:sz w:val="18"/>
          <w:szCs w:val="18"/>
        </w:rPr>
      </w:pPr>
    </w:p>
    <w:p w:rsidR="003E21F8" w:rsidRPr="00EE5D30" w:rsidRDefault="00EE5D30" w:rsidP="00EE5D30">
      <w:pPr>
        <w:pStyle w:val="Cmsor2"/>
        <w:rPr>
          <w:rStyle w:val="Hiperhivatkozs"/>
          <w:rFonts w:ascii="Verdana" w:hAnsi="Verdana"/>
          <w:color w:val="0070C0"/>
          <w:sz w:val="23"/>
          <w:szCs w:val="23"/>
          <w:u w:val="none"/>
        </w:rPr>
      </w:pPr>
      <w:r w:rsidRPr="00EE5D30">
        <w:rPr>
          <w:rStyle w:val="Hiperhivatkozs"/>
          <w:rFonts w:ascii="Verdana" w:hAnsi="Verdana"/>
          <w:bCs w:val="0"/>
          <w:color w:val="0070C0"/>
          <w:sz w:val="23"/>
          <w:szCs w:val="23"/>
          <w:u w:val="none"/>
        </w:rPr>
        <w:t xml:space="preserve">MFI Script </w:t>
      </w:r>
      <w:proofErr w:type="spellStart"/>
      <w:r w:rsidRPr="00EE5D30">
        <w:rPr>
          <w:rStyle w:val="Hiperhivatkozs"/>
          <w:rFonts w:ascii="Verdana" w:hAnsi="Verdana"/>
          <w:bCs w:val="0"/>
          <w:color w:val="0070C0"/>
          <w:sz w:val="23"/>
          <w:szCs w:val="23"/>
          <w:u w:val="none"/>
        </w:rPr>
        <w:t>Workshops</w:t>
      </w:r>
      <w:proofErr w:type="spellEnd"/>
      <w:r w:rsidRPr="00EE5D30">
        <w:rPr>
          <w:rStyle w:val="Hiperhivatkozs"/>
          <w:rFonts w:ascii="Verdana" w:hAnsi="Verdana"/>
          <w:bCs w:val="0"/>
          <w:color w:val="0070C0"/>
          <w:sz w:val="23"/>
          <w:szCs w:val="23"/>
          <w:u w:val="none"/>
        </w:rPr>
        <w:t xml:space="preserve"> 2016</w:t>
      </w:r>
    </w:p>
    <w:p w:rsidR="00EE5D30" w:rsidRPr="00EE5D30" w:rsidRDefault="00EE5D30" w:rsidP="00EE5D30">
      <w:pPr>
        <w:pStyle w:val="NormlWeb"/>
        <w:rPr>
          <w:rFonts w:ascii="Verdana" w:hAnsi="Verdana"/>
          <w:sz w:val="18"/>
          <w:szCs w:val="18"/>
        </w:rPr>
      </w:pPr>
      <w:r w:rsidRPr="00EE5D30">
        <w:rPr>
          <w:rFonts w:ascii="Verdana" w:hAnsi="Verdana"/>
          <w:noProof/>
          <w:sz w:val="18"/>
          <w:szCs w:val="18"/>
        </w:rPr>
        <w:drawing>
          <wp:inline distT="0" distB="0" distL="0" distR="0" wp14:anchorId="29A7AF4E" wp14:editId="20FD1AA1">
            <wp:extent cx="2438400" cy="695325"/>
            <wp:effectExtent l="0" t="0" r="0" b="9525"/>
            <wp:docPr id="7" name="Kép 7" descr="http://mediadeskhungary.eu/images/stories/m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deskhungary.eu/images/stories/mf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30" w:rsidRPr="00EE5D30" w:rsidRDefault="00EE5D30" w:rsidP="00EE5D30">
      <w:pPr>
        <w:pStyle w:val="NormlWeb"/>
        <w:rPr>
          <w:rFonts w:ascii="Verdana" w:hAnsi="Verdana"/>
          <w:sz w:val="18"/>
          <w:szCs w:val="18"/>
        </w:rPr>
      </w:pPr>
      <w:r w:rsidRPr="00EE5D30">
        <w:rPr>
          <w:rFonts w:ascii="Verdana" w:hAnsi="Verdana"/>
          <w:sz w:val="18"/>
          <w:szCs w:val="18"/>
        </w:rPr>
        <w:t xml:space="preserve">A </w:t>
      </w:r>
      <w:proofErr w:type="spellStart"/>
      <w:r w:rsidRPr="00EE5D30">
        <w:rPr>
          <w:rFonts w:ascii="Verdana" w:hAnsi="Verdana"/>
          <w:sz w:val="18"/>
          <w:szCs w:val="18"/>
        </w:rPr>
        <w:t>Mediterranean</w:t>
      </w:r>
      <w:proofErr w:type="spellEnd"/>
      <w:r w:rsidRPr="00EE5D30">
        <w:rPr>
          <w:rFonts w:ascii="Verdana" w:hAnsi="Verdana"/>
          <w:sz w:val="18"/>
          <w:szCs w:val="18"/>
        </w:rPr>
        <w:t xml:space="preserve"> Film Institute egy 4 </w:t>
      </w:r>
      <w:proofErr w:type="spellStart"/>
      <w:r w:rsidRPr="00EE5D30">
        <w:rPr>
          <w:rFonts w:ascii="Verdana" w:hAnsi="Verdana"/>
          <w:sz w:val="18"/>
          <w:szCs w:val="18"/>
        </w:rPr>
        <w:t>workshopból</w:t>
      </w:r>
      <w:proofErr w:type="spellEnd"/>
      <w:r w:rsidRPr="00EE5D30">
        <w:rPr>
          <w:rFonts w:ascii="Verdana" w:hAnsi="Verdana"/>
          <w:sz w:val="18"/>
          <w:szCs w:val="18"/>
        </w:rPr>
        <w:t xml:space="preserve"> álló, féléves forgatókönyvíró</w:t>
      </w:r>
      <w:r>
        <w:rPr>
          <w:rFonts w:ascii="Verdana" w:hAnsi="Verdana"/>
          <w:sz w:val="18"/>
          <w:szCs w:val="18"/>
        </w:rPr>
        <w:t>i, és projektfejlesztési képzése</w:t>
      </w:r>
    </w:p>
    <w:p w:rsidR="00EE5D30" w:rsidRDefault="00EE5D30" w:rsidP="00EE5D30">
      <w:pPr>
        <w:pStyle w:val="NormlWeb"/>
        <w:rPr>
          <w:rStyle w:val="Kiemels2"/>
          <w:rFonts w:ascii="Verdana" w:hAnsi="Verdana"/>
          <w:b w:val="0"/>
          <w:sz w:val="18"/>
          <w:szCs w:val="18"/>
        </w:rPr>
      </w:pPr>
      <w:r w:rsidRPr="00EE5D30">
        <w:rPr>
          <w:rFonts w:ascii="Verdana" w:hAnsi="Verdana"/>
          <w:b/>
          <w:color w:val="0070C0"/>
          <w:sz w:val="18"/>
          <w:szCs w:val="18"/>
        </w:rPr>
        <w:t>Mikor és hol?</w:t>
      </w:r>
      <w:r w:rsidRPr="00EE5D30">
        <w:rPr>
          <w:rFonts w:ascii="Verdana" w:hAnsi="Verdana"/>
          <w:b/>
          <w:sz w:val="18"/>
          <w:szCs w:val="18"/>
        </w:rPr>
        <w:br/>
      </w:r>
      <w:r w:rsidRPr="00EE5D30">
        <w:rPr>
          <w:rStyle w:val="Kiemels2"/>
          <w:rFonts w:ascii="Verdana" w:hAnsi="Verdana"/>
          <w:b w:val="0"/>
          <w:sz w:val="18"/>
          <w:szCs w:val="18"/>
        </w:rPr>
        <w:t xml:space="preserve">1. </w:t>
      </w:r>
      <w:proofErr w:type="spellStart"/>
      <w:r w:rsidRPr="00EE5D30">
        <w:rPr>
          <w:rStyle w:val="Kiemels2"/>
          <w:rFonts w:ascii="Verdana" w:hAnsi="Verdana"/>
          <w:b w:val="0"/>
          <w:sz w:val="18"/>
          <w:szCs w:val="18"/>
        </w:rPr>
        <w:t>workshop</w:t>
      </w:r>
      <w:proofErr w:type="spellEnd"/>
      <w:r w:rsidRPr="00EE5D30">
        <w:rPr>
          <w:rStyle w:val="Kiemels2"/>
          <w:rFonts w:ascii="Verdana" w:hAnsi="Verdana"/>
          <w:b w:val="0"/>
          <w:sz w:val="18"/>
          <w:szCs w:val="18"/>
        </w:rPr>
        <w:t>: 2016. június 22-július 4</w:t>
      </w:r>
      <w:proofErr w:type="gramStart"/>
      <w:r w:rsidRPr="00EE5D30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EE5D30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EE5D30">
        <w:rPr>
          <w:rStyle w:val="Kiemels2"/>
          <w:rFonts w:ascii="Verdana" w:hAnsi="Verdana"/>
          <w:b w:val="0"/>
          <w:sz w:val="18"/>
          <w:szCs w:val="18"/>
        </w:rPr>
        <w:t>Nisszirosz</w:t>
      </w:r>
      <w:proofErr w:type="spellEnd"/>
      <w:r w:rsidRPr="00EE5D30">
        <w:rPr>
          <w:rStyle w:val="Kiemels2"/>
          <w:rFonts w:ascii="Verdana" w:hAnsi="Verdana"/>
          <w:b w:val="0"/>
          <w:sz w:val="18"/>
          <w:szCs w:val="18"/>
        </w:rPr>
        <w:t>, Görögország</w:t>
      </w:r>
      <w:r w:rsidRPr="00EE5D30">
        <w:rPr>
          <w:rFonts w:ascii="Verdana" w:hAnsi="Verdana"/>
          <w:b/>
          <w:bCs/>
          <w:sz w:val="18"/>
          <w:szCs w:val="18"/>
        </w:rPr>
        <w:br/>
      </w:r>
      <w:r w:rsidRPr="00EE5D30">
        <w:rPr>
          <w:rStyle w:val="Kiemels2"/>
          <w:rFonts w:ascii="Verdana" w:hAnsi="Verdana"/>
          <w:b w:val="0"/>
          <w:sz w:val="18"/>
          <w:szCs w:val="18"/>
        </w:rPr>
        <w:t xml:space="preserve">2. </w:t>
      </w:r>
      <w:proofErr w:type="spellStart"/>
      <w:r w:rsidRPr="00EE5D30">
        <w:rPr>
          <w:rStyle w:val="Kiemels2"/>
          <w:rFonts w:ascii="Verdana" w:hAnsi="Verdana"/>
          <w:b w:val="0"/>
          <w:sz w:val="18"/>
          <w:szCs w:val="18"/>
        </w:rPr>
        <w:t>workshop</w:t>
      </w:r>
      <w:proofErr w:type="spellEnd"/>
      <w:r w:rsidRPr="00EE5D30">
        <w:rPr>
          <w:rStyle w:val="Kiemels2"/>
          <w:rFonts w:ascii="Verdana" w:hAnsi="Verdana"/>
          <w:b w:val="0"/>
          <w:sz w:val="18"/>
          <w:szCs w:val="18"/>
        </w:rPr>
        <w:t>: 2016. augusztus/szeptember, on-line képzés</w:t>
      </w:r>
      <w:r w:rsidRPr="00EE5D30">
        <w:rPr>
          <w:rFonts w:ascii="Verdana" w:hAnsi="Verdana"/>
          <w:b/>
          <w:bCs/>
          <w:sz w:val="18"/>
          <w:szCs w:val="18"/>
        </w:rPr>
        <w:br/>
      </w:r>
      <w:r w:rsidRPr="00EE5D30">
        <w:rPr>
          <w:rStyle w:val="Kiemels2"/>
          <w:rFonts w:ascii="Verdana" w:hAnsi="Verdana"/>
          <w:b w:val="0"/>
          <w:sz w:val="18"/>
          <w:szCs w:val="18"/>
        </w:rPr>
        <w:t xml:space="preserve">3. </w:t>
      </w:r>
      <w:proofErr w:type="spellStart"/>
      <w:r w:rsidRPr="00EE5D30">
        <w:rPr>
          <w:rStyle w:val="Kiemels2"/>
          <w:rFonts w:ascii="Verdana" w:hAnsi="Verdana"/>
          <w:b w:val="0"/>
          <w:sz w:val="18"/>
          <w:szCs w:val="18"/>
        </w:rPr>
        <w:t>workshop</w:t>
      </w:r>
      <w:proofErr w:type="spellEnd"/>
      <w:r w:rsidRPr="00EE5D30">
        <w:rPr>
          <w:rStyle w:val="Kiemels2"/>
          <w:rFonts w:ascii="Verdana" w:hAnsi="Verdana"/>
          <w:b w:val="0"/>
          <w:sz w:val="18"/>
          <w:szCs w:val="18"/>
        </w:rPr>
        <w:t xml:space="preserve">: 2016. október 9-16., </w:t>
      </w:r>
      <w:proofErr w:type="spellStart"/>
      <w:r w:rsidRPr="00EE5D30">
        <w:rPr>
          <w:rStyle w:val="Kiemels2"/>
          <w:rFonts w:ascii="Verdana" w:hAnsi="Verdana"/>
          <w:b w:val="0"/>
          <w:sz w:val="18"/>
          <w:szCs w:val="18"/>
        </w:rPr>
        <w:t>Szamosz</w:t>
      </w:r>
      <w:proofErr w:type="spellEnd"/>
      <w:r w:rsidRPr="00EE5D30">
        <w:rPr>
          <w:rStyle w:val="Kiemels2"/>
          <w:rFonts w:ascii="Verdana" w:hAnsi="Verdana"/>
          <w:b w:val="0"/>
          <w:sz w:val="18"/>
          <w:szCs w:val="18"/>
        </w:rPr>
        <w:t>, Görögország</w:t>
      </w:r>
      <w:r w:rsidRPr="00EE5D30">
        <w:rPr>
          <w:rFonts w:ascii="Verdana" w:hAnsi="Verdana"/>
          <w:b/>
          <w:bCs/>
          <w:sz w:val="18"/>
          <w:szCs w:val="18"/>
        </w:rPr>
        <w:br/>
      </w:r>
      <w:r w:rsidRPr="00EE5D30">
        <w:rPr>
          <w:rStyle w:val="Kiemels2"/>
          <w:rFonts w:ascii="Verdana" w:hAnsi="Verdana"/>
          <w:b w:val="0"/>
          <w:sz w:val="18"/>
          <w:szCs w:val="18"/>
        </w:rPr>
        <w:t xml:space="preserve">4. </w:t>
      </w:r>
      <w:proofErr w:type="spellStart"/>
      <w:r w:rsidRPr="00EE5D30">
        <w:rPr>
          <w:rStyle w:val="Kiemels2"/>
          <w:rFonts w:ascii="Verdana" w:hAnsi="Verdana"/>
          <w:b w:val="0"/>
          <w:sz w:val="18"/>
          <w:szCs w:val="18"/>
        </w:rPr>
        <w:t>workshop</w:t>
      </w:r>
      <w:proofErr w:type="spellEnd"/>
      <w:r w:rsidRPr="00EE5D30">
        <w:rPr>
          <w:rStyle w:val="Kiemels2"/>
          <w:rFonts w:ascii="Verdana" w:hAnsi="Verdana"/>
          <w:b w:val="0"/>
          <w:sz w:val="18"/>
          <w:szCs w:val="18"/>
        </w:rPr>
        <w:t>: 2016. december, on-line képzés</w:t>
      </w:r>
      <w:r w:rsidRPr="00EE5D30">
        <w:rPr>
          <w:rFonts w:ascii="Verdana" w:hAnsi="Verdana"/>
          <w:b/>
          <w:sz w:val="18"/>
          <w:szCs w:val="18"/>
        </w:rPr>
        <w:br/>
      </w:r>
      <w:r w:rsidRPr="00EE5D30">
        <w:rPr>
          <w:rFonts w:ascii="Verdana" w:hAnsi="Verdana"/>
          <w:sz w:val="18"/>
          <w:szCs w:val="18"/>
        </w:rPr>
        <w:br/>
      </w:r>
      <w:r w:rsidRPr="00EE5D30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EE5D30">
        <w:rPr>
          <w:rFonts w:ascii="Verdana" w:hAnsi="Verdana"/>
          <w:b/>
          <w:sz w:val="18"/>
          <w:szCs w:val="18"/>
        </w:rPr>
        <w:br/>
      </w:r>
      <w:r w:rsidRPr="00EE5D30">
        <w:rPr>
          <w:rStyle w:val="Kiemels2"/>
          <w:rFonts w:ascii="Verdana" w:hAnsi="Verdana"/>
          <w:b w:val="0"/>
          <w:sz w:val="18"/>
          <w:szCs w:val="18"/>
        </w:rPr>
        <w:t>2016. március 6.</w:t>
      </w:r>
    </w:p>
    <w:p w:rsidR="00EE5D30" w:rsidRPr="00EE5D30" w:rsidRDefault="00EE5D30" w:rsidP="00EE5D30">
      <w:pPr>
        <w:pStyle w:val="NormlWeb"/>
        <w:rPr>
          <w:rFonts w:ascii="Verdana" w:hAnsi="Verdana"/>
          <w:sz w:val="18"/>
          <w:szCs w:val="18"/>
        </w:rPr>
      </w:pPr>
      <w:r w:rsidRPr="00EE5D30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>
        <w:rPr>
          <w:rStyle w:val="Kiemels2"/>
          <w:rFonts w:ascii="Verdana" w:hAnsi="Verdana"/>
          <w:b w:val="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A MEDIA p</w:t>
      </w:r>
      <w:r w:rsidRPr="00EE5D30">
        <w:rPr>
          <w:rFonts w:ascii="Verdana" w:hAnsi="Verdana"/>
          <w:sz w:val="18"/>
          <w:szCs w:val="18"/>
        </w:rPr>
        <w:t>rogramban résztvevő országokból érkező, és játékfilm projekttel jelentkező filmes szakembereknek, forgatókönyvíróknak, i</w:t>
      </w:r>
      <w:r>
        <w:rPr>
          <w:rFonts w:ascii="Verdana" w:hAnsi="Verdana"/>
          <w:sz w:val="18"/>
          <w:szCs w:val="18"/>
        </w:rPr>
        <w:t>lletve íróknak/rendezőknek</w:t>
      </w:r>
      <w:r>
        <w:rPr>
          <w:rStyle w:val="Kiemels2"/>
          <w:rFonts w:ascii="Verdana" w:hAnsi="Verdana"/>
          <w:b w:val="0"/>
          <w:sz w:val="18"/>
          <w:szCs w:val="18"/>
        </w:rPr>
        <w:br/>
      </w:r>
      <w:r w:rsidRPr="00EE5D30">
        <w:rPr>
          <w:rFonts w:ascii="Verdana" w:hAnsi="Verdana"/>
          <w:sz w:val="18"/>
          <w:szCs w:val="18"/>
        </w:rPr>
        <w:br/>
      </w:r>
      <w:r w:rsidRPr="00EE5D30">
        <w:rPr>
          <w:rFonts w:ascii="Verdana" w:hAnsi="Verdana"/>
          <w:sz w:val="18"/>
          <w:szCs w:val="18"/>
        </w:rPr>
        <w:br/>
      </w:r>
      <w:r w:rsidRPr="00EE5D30">
        <w:rPr>
          <w:rFonts w:ascii="Verdana" w:hAnsi="Verdana"/>
          <w:b/>
          <w:color w:val="0070C0"/>
          <w:sz w:val="18"/>
          <w:szCs w:val="18"/>
        </w:rPr>
        <w:t>Részvételi díj:</w:t>
      </w:r>
      <w:r w:rsidRPr="00EE5D30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EE5D30">
        <w:rPr>
          <w:rFonts w:ascii="Verdana" w:hAnsi="Verdana"/>
          <w:sz w:val="18"/>
          <w:szCs w:val="18"/>
        </w:rPr>
        <w:t xml:space="preserve">1 500 euró forgatókönyvíróknak (Csapatban jelentkezőknél a producernek, vagy harmadik személynek 1 000 euró) + 500 euró a második bentlakásos </w:t>
      </w:r>
      <w:proofErr w:type="spellStart"/>
      <w:r w:rsidRPr="00EE5D30">
        <w:rPr>
          <w:rFonts w:ascii="Verdana" w:hAnsi="Verdana"/>
          <w:sz w:val="18"/>
          <w:szCs w:val="18"/>
        </w:rPr>
        <w:t>workshophoz</w:t>
      </w:r>
      <w:proofErr w:type="spellEnd"/>
    </w:p>
    <w:p w:rsidR="00EE5D30" w:rsidRPr="00EE5D30" w:rsidRDefault="00EE5D30" w:rsidP="00EE5D30">
      <w:pPr>
        <w:pStyle w:val="NormlWeb"/>
        <w:rPr>
          <w:rFonts w:ascii="Verdana" w:hAnsi="Verdana"/>
          <w:sz w:val="18"/>
          <w:szCs w:val="18"/>
        </w:rPr>
      </w:pPr>
      <w:r w:rsidRPr="00EE5D30">
        <w:rPr>
          <w:rFonts w:ascii="Verdana" w:hAnsi="Verdana"/>
          <w:sz w:val="18"/>
          <w:szCs w:val="18"/>
        </w:rPr>
        <w:t xml:space="preserve">További részletek, valamint a jelentkezési lapok megtalálhatók a </w:t>
      </w:r>
      <w:hyperlink r:id="rId14" w:history="1">
        <w:r w:rsidRPr="00EE5D30">
          <w:rPr>
            <w:rStyle w:val="Hiperhivatkozs"/>
            <w:rFonts w:ascii="Verdana" w:hAnsi="Verdana"/>
            <w:sz w:val="18"/>
            <w:szCs w:val="18"/>
          </w:rPr>
          <w:t>www.mfi.gr</w:t>
        </w:r>
      </w:hyperlink>
      <w:r w:rsidRPr="00EE5D30">
        <w:rPr>
          <w:rFonts w:ascii="Verdana" w:hAnsi="Verdana"/>
          <w:sz w:val="18"/>
          <w:szCs w:val="18"/>
        </w:rPr>
        <w:t xml:space="preserve"> oldalon.</w:t>
      </w:r>
      <w:r w:rsidRPr="00EE5D30">
        <w:rPr>
          <w:rFonts w:ascii="Verdana" w:hAnsi="Verdana"/>
          <w:sz w:val="18"/>
          <w:szCs w:val="18"/>
        </w:rPr>
        <w:br/>
      </w:r>
      <w:r w:rsidRPr="00EE5D30">
        <w:rPr>
          <w:rFonts w:ascii="Verdana" w:hAnsi="Verdana"/>
          <w:sz w:val="18"/>
          <w:szCs w:val="18"/>
        </w:rPr>
        <w:br/>
      </w:r>
      <w:r w:rsidRPr="00EE5D30">
        <w:rPr>
          <w:rFonts w:ascii="Verdana" w:hAnsi="Verdana"/>
          <w:b/>
          <w:color w:val="0070C0"/>
          <w:sz w:val="18"/>
          <w:szCs w:val="18"/>
        </w:rPr>
        <w:t>További információ:</w:t>
      </w:r>
      <w:r w:rsidRPr="00EE5D30">
        <w:rPr>
          <w:rFonts w:ascii="Verdana" w:hAnsi="Verdana"/>
          <w:sz w:val="18"/>
          <w:szCs w:val="18"/>
        </w:rPr>
        <w:br/>
      </w:r>
      <w:proofErr w:type="spellStart"/>
      <w:r w:rsidRPr="00EE5D30">
        <w:rPr>
          <w:rStyle w:val="Kiemels2"/>
          <w:rFonts w:ascii="Verdana" w:hAnsi="Verdana"/>
          <w:sz w:val="18"/>
          <w:szCs w:val="18"/>
        </w:rPr>
        <w:t>Mediterranean</w:t>
      </w:r>
      <w:proofErr w:type="spellEnd"/>
      <w:r w:rsidRPr="00EE5D30">
        <w:rPr>
          <w:rStyle w:val="Kiemels2"/>
          <w:rFonts w:ascii="Verdana" w:hAnsi="Verdana"/>
          <w:sz w:val="18"/>
          <w:szCs w:val="18"/>
        </w:rPr>
        <w:t xml:space="preserve"> Film Institute</w:t>
      </w:r>
      <w:r w:rsidRPr="00EE5D30">
        <w:rPr>
          <w:rFonts w:ascii="Verdana" w:hAnsi="Verdana"/>
          <w:sz w:val="18"/>
          <w:szCs w:val="18"/>
        </w:rPr>
        <w:br/>
      </w:r>
      <w:hyperlink r:id="rId15" w:history="1">
        <w:r w:rsidRPr="00EE5D30">
          <w:rPr>
            <w:rStyle w:val="Hiperhivatkozs"/>
            <w:rFonts w:ascii="Verdana" w:hAnsi="Verdana"/>
            <w:sz w:val="18"/>
            <w:szCs w:val="18"/>
          </w:rPr>
          <w:t>info@mfi.gr</w:t>
        </w:r>
      </w:hyperlink>
      <w:r w:rsidRPr="00EE5D30">
        <w:rPr>
          <w:rFonts w:ascii="Verdana" w:hAnsi="Verdana"/>
          <w:sz w:val="18"/>
          <w:szCs w:val="18"/>
        </w:rPr>
        <w:br/>
      </w:r>
      <w:hyperlink r:id="rId16" w:history="1">
        <w:r w:rsidRPr="00EE5D30">
          <w:rPr>
            <w:rStyle w:val="Hiperhivatkozs"/>
            <w:rFonts w:ascii="Verdana" w:hAnsi="Verdana"/>
            <w:sz w:val="18"/>
            <w:szCs w:val="18"/>
          </w:rPr>
          <w:t>www.mfi.gr</w:t>
        </w:r>
      </w:hyperlink>
    </w:p>
    <w:p w:rsidR="00EE5D30" w:rsidRPr="00C1745D" w:rsidRDefault="00EE5D30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bookmarkStart w:id="0" w:name="_GoBack"/>
      <w:bookmarkEnd w:id="0"/>
    </w:p>
    <w:p w:rsidR="003E21F8" w:rsidRPr="00C1745D" w:rsidRDefault="00A74792" w:rsidP="003E21F8">
      <w:pPr>
        <w:pStyle w:val="Cmsor2"/>
        <w:rPr>
          <w:rFonts w:ascii="Verdana" w:hAnsi="Verdana"/>
          <w:color w:val="0070C0"/>
          <w:sz w:val="23"/>
          <w:szCs w:val="23"/>
        </w:rPr>
      </w:pPr>
      <w:hyperlink r:id="rId17" w:history="1">
        <w:proofErr w:type="spellStart"/>
        <w:r w:rsidR="003E21F8" w:rsidRPr="00C1745D">
          <w:rPr>
            <w:rStyle w:val="Hiperhivatkozs"/>
            <w:rFonts w:ascii="Verdana" w:hAnsi="Verdana"/>
            <w:color w:val="0070C0"/>
            <w:sz w:val="23"/>
            <w:szCs w:val="23"/>
            <w:u w:val="none"/>
          </w:rPr>
          <w:t>Emerging</w:t>
        </w:r>
        <w:proofErr w:type="spellEnd"/>
        <w:r w:rsidR="003E21F8" w:rsidRPr="00C1745D">
          <w:rPr>
            <w:rStyle w:val="Hiperhivatkozs"/>
            <w:rFonts w:ascii="Verdana" w:hAnsi="Verdana"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3E21F8" w:rsidRPr="00C1745D">
          <w:rPr>
            <w:rStyle w:val="Hiperhivatkozs"/>
            <w:rFonts w:ascii="Verdana" w:hAnsi="Verdana"/>
            <w:color w:val="0070C0"/>
            <w:sz w:val="23"/>
            <w:szCs w:val="23"/>
            <w:u w:val="none"/>
          </w:rPr>
          <w:t>Producers</w:t>
        </w:r>
        <w:proofErr w:type="spellEnd"/>
        <w:r w:rsidR="003E21F8" w:rsidRPr="00C1745D">
          <w:rPr>
            <w:rStyle w:val="Hiperhivatkozs"/>
            <w:rFonts w:ascii="Verdana" w:hAnsi="Verdana"/>
            <w:color w:val="0070C0"/>
            <w:sz w:val="23"/>
            <w:szCs w:val="23"/>
            <w:u w:val="none"/>
          </w:rPr>
          <w:t xml:space="preserve"> 2017</w:t>
        </w:r>
      </w:hyperlink>
      <w:r w:rsidR="003E21F8" w:rsidRPr="00C1745D">
        <w:rPr>
          <w:rFonts w:ascii="Verdana" w:hAnsi="Verdana"/>
          <w:color w:val="0070C0"/>
          <w:sz w:val="23"/>
          <w:szCs w:val="23"/>
        </w:rPr>
        <w:t xml:space="preserve"> </w:t>
      </w:r>
    </w:p>
    <w:p w:rsidR="003E21F8" w:rsidRPr="00C1745D" w:rsidRDefault="003E21F8" w:rsidP="003E21F8">
      <w:pPr>
        <w:pStyle w:val="NormlWeb"/>
        <w:rPr>
          <w:rFonts w:ascii="Verdana" w:hAnsi="Verdana"/>
        </w:rPr>
      </w:pPr>
      <w:r w:rsidRPr="00C1745D">
        <w:rPr>
          <w:rFonts w:ascii="Verdana" w:hAnsi="Verdana"/>
          <w:noProof/>
        </w:rPr>
        <w:drawing>
          <wp:inline distT="0" distB="0" distL="0" distR="0" wp14:anchorId="3C293639" wp14:editId="1411F4EA">
            <wp:extent cx="1444337" cy="1080000"/>
            <wp:effectExtent l="0" t="0" r="3810" b="6350"/>
            <wp:docPr id="1" name="Kép 1" descr="http://mediadeskhungary.eu/images/stories/kepzesek/emerging%20producers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kepzesek/emerging%20producers%2020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3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8" w:rsidRPr="00C1745D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>Promóci</w:t>
      </w:r>
      <w:r w:rsidR="00F10603" w:rsidRPr="00C1745D">
        <w:rPr>
          <w:rFonts w:ascii="Verdana" w:hAnsi="Verdana"/>
          <w:sz w:val="18"/>
          <w:szCs w:val="18"/>
        </w:rPr>
        <w:t>ós és oktatási projekt, amely</w:t>
      </w:r>
      <w:r w:rsidRPr="00C1745D">
        <w:rPr>
          <w:rFonts w:ascii="Verdana" w:hAnsi="Verdana"/>
          <w:sz w:val="18"/>
          <w:szCs w:val="18"/>
        </w:rPr>
        <w:t xml:space="preserve"> összehozza az EU országainak tehetséges dokumentumfilm producereit</w:t>
      </w:r>
    </w:p>
    <w:p w:rsidR="003E21F8" w:rsidRPr="00C1745D" w:rsidRDefault="00F10603" w:rsidP="003E21F8">
      <w:pPr>
        <w:pStyle w:val="NormlWeb"/>
        <w:rPr>
          <w:rFonts w:ascii="Verdana" w:hAnsi="Verdana"/>
          <w:b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Mikor és hol?</w:t>
      </w:r>
      <w:r w:rsidRPr="00C1745D">
        <w:rPr>
          <w:rFonts w:ascii="Verdana" w:hAnsi="Verdana"/>
          <w:b/>
          <w:sz w:val="18"/>
          <w:szCs w:val="18"/>
        </w:rPr>
        <w:br/>
      </w:r>
      <w:r w:rsidR="003E21F8" w:rsidRPr="00C1745D">
        <w:rPr>
          <w:rStyle w:val="Kiemels2"/>
          <w:rFonts w:ascii="Verdana" w:hAnsi="Verdana"/>
          <w:b w:val="0"/>
          <w:sz w:val="18"/>
          <w:szCs w:val="18"/>
        </w:rPr>
        <w:t>2016. október 25 – 30</w:t>
      </w:r>
      <w:proofErr w:type="gramStart"/>
      <w:r w:rsidR="003E21F8" w:rsidRPr="00C1745D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="003E21F8" w:rsidRPr="00C1745D">
        <w:rPr>
          <w:rStyle w:val="Kiemels2"/>
          <w:rFonts w:ascii="Verdana" w:hAnsi="Verdana"/>
          <w:b w:val="0"/>
          <w:sz w:val="18"/>
          <w:szCs w:val="18"/>
        </w:rPr>
        <w:t xml:space="preserve"> Csehország, </w:t>
      </w:r>
      <w:proofErr w:type="spellStart"/>
      <w:r w:rsidR="003E21F8" w:rsidRPr="00C1745D">
        <w:rPr>
          <w:rStyle w:val="Kiemels2"/>
          <w:rFonts w:ascii="Verdana" w:hAnsi="Verdana"/>
          <w:b w:val="0"/>
          <w:sz w:val="18"/>
          <w:szCs w:val="18"/>
        </w:rPr>
        <w:t>Jihlava</w:t>
      </w:r>
      <w:proofErr w:type="spellEnd"/>
    </w:p>
    <w:p w:rsidR="003E21F8" w:rsidRPr="00C1745D" w:rsidRDefault="003E21F8" w:rsidP="003E21F8">
      <w:pPr>
        <w:pStyle w:val="NormlWeb"/>
        <w:rPr>
          <w:rFonts w:ascii="Verdana" w:hAnsi="Verdana"/>
          <w:b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F10603" w:rsidRPr="00C1745D">
        <w:rPr>
          <w:rFonts w:ascii="Verdana" w:hAnsi="Verdana"/>
          <w:b/>
          <w:sz w:val="18"/>
          <w:szCs w:val="18"/>
        </w:rPr>
        <w:br/>
      </w:r>
      <w:r w:rsidRPr="00C1745D">
        <w:rPr>
          <w:rStyle w:val="Kiemels2"/>
          <w:rFonts w:ascii="Verdana" w:hAnsi="Verdana"/>
          <w:b w:val="0"/>
          <w:sz w:val="18"/>
          <w:szCs w:val="18"/>
        </w:rPr>
        <w:t>2016. március 31.</w:t>
      </w:r>
    </w:p>
    <w:p w:rsidR="003E21F8" w:rsidRPr="00C1745D" w:rsidRDefault="00F10603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C1745D">
        <w:rPr>
          <w:rFonts w:ascii="Verdana" w:hAnsi="Verdana"/>
          <w:sz w:val="18"/>
          <w:szCs w:val="18"/>
        </w:rPr>
        <w:br/>
        <w:t>Összekötni</w:t>
      </w:r>
      <w:r w:rsidR="003E21F8" w:rsidRPr="00C1745D">
        <w:rPr>
          <w:rFonts w:ascii="Verdana" w:hAnsi="Verdana"/>
          <w:sz w:val="18"/>
          <w:szCs w:val="18"/>
        </w:rPr>
        <w:t xml:space="preserve"> a tehetséges európai producereket a filmes szakértőkkel, különösen a dokumentumfilm-készítés terén dolgozókat.</w:t>
      </w:r>
    </w:p>
    <w:p w:rsidR="003E21F8" w:rsidRPr="00C1745D" w:rsidRDefault="001E6EAA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A tréning előnyei:</w:t>
      </w:r>
      <w:r w:rsidRPr="00C1745D">
        <w:rPr>
          <w:rFonts w:ascii="Verdana" w:hAnsi="Verdana"/>
          <w:sz w:val="18"/>
          <w:szCs w:val="18"/>
        </w:rPr>
        <w:br/>
      </w:r>
      <w:r w:rsidR="003E21F8" w:rsidRPr="00C1745D">
        <w:rPr>
          <w:rFonts w:ascii="Verdana" w:hAnsi="Verdana"/>
          <w:sz w:val="18"/>
          <w:szCs w:val="18"/>
        </w:rPr>
        <w:t>A projekt széleskörű orientációt biztosít a résztvevőknek a filmpiacon, valamint elősegíti a kapcsolatépítést más országok producereivel, így ezáltal növeli a jövőbeli európai együttműködési projektek lehetőségét.</w:t>
      </w:r>
    </w:p>
    <w:p w:rsidR="003E21F8" w:rsidRPr="00C1745D" w:rsidRDefault="003E21F8" w:rsidP="003E21F8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C1745D">
        <w:rPr>
          <w:rStyle w:val="Kiemels2"/>
          <w:rFonts w:ascii="Verdana" w:hAnsi="Verdana"/>
          <w:color w:val="0070C0"/>
          <w:sz w:val="18"/>
          <w:szCs w:val="18"/>
        </w:rPr>
        <w:t>A program három fő részre oszlik:</w:t>
      </w:r>
    </w:p>
    <w:p w:rsidR="003E21F8" w:rsidRPr="00C1745D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>PROMOTION / Producerek prezentációja; hivatalos prezentáció a filmes szakemberek és a sajtó részére; találkozó európai producerekkel; ebéd fesztiválszervezőkkel stb. A projekt mellett megjelenik egy különleges tájékoztató is fényképekkel, önéletrajzokkal, motivációs szövegekkel és alapvető információkkal minden producerről.</w:t>
      </w:r>
    </w:p>
    <w:p w:rsidR="003E21F8" w:rsidRPr="00C1745D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>NETWORKING / Könnyű és gyors kapcsolatépítés a dokumentumfilm ipar VIP-jeivel; kötetlen találkozók a jövőbeli határokon átnyúló kapcsolatépítés reményében; egyéni megbeszélések a hatékony partnerkapcsolatok elősegítése érdekében</w:t>
      </w:r>
    </w:p>
    <w:p w:rsidR="003E21F8" w:rsidRPr="00C1745D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NAVIGATION / Tájékozódás az európai filmipar és intézményei területén esettanulmányok és előadások által: kreatív dokumentumfilm készítés és annak különböző fikciós átfedési formái; a forgalmazás nélkülözhetetlen összetevői annak érdekében, hogy a produceri </w:t>
      </w:r>
      <w:r w:rsidR="001E6EAA" w:rsidRPr="00C1745D">
        <w:rPr>
          <w:rFonts w:ascii="Verdana" w:hAnsi="Verdana"/>
          <w:sz w:val="18"/>
          <w:szCs w:val="18"/>
        </w:rPr>
        <w:t>munka elérje a kívánt eredményt</w:t>
      </w:r>
      <w:r w:rsidR="001E6EAA"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br/>
      </w:r>
      <w:r w:rsidR="001E6EAA" w:rsidRPr="00C1745D">
        <w:rPr>
          <w:rFonts w:ascii="Verdana" w:hAnsi="Verdana"/>
          <w:b/>
          <w:color w:val="0070C0"/>
          <w:sz w:val="18"/>
          <w:szCs w:val="18"/>
        </w:rPr>
        <w:t>Elérhetőség:</w:t>
      </w:r>
      <w:r w:rsidRPr="00C1745D">
        <w:rPr>
          <w:rFonts w:ascii="Verdana" w:hAnsi="Verdana"/>
          <w:sz w:val="18"/>
          <w:szCs w:val="18"/>
        </w:rPr>
        <w:br/>
        <w:t xml:space="preserve">Jarmila </w:t>
      </w:r>
      <w:proofErr w:type="spellStart"/>
      <w:r w:rsidRPr="00C1745D">
        <w:rPr>
          <w:rFonts w:ascii="Verdana" w:hAnsi="Verdana"/>
          <w:sz w:val="18"/>
          <w:szCs w:val="18"/>
        </w:rPr>
        <w:t>Outratová</w:t>
      </w:r>
      <w:proofErr w:type="spellEnd"/>
      <w:r w:rsidRPr="00C1745D">
        <w:rPr>
          <w:rFonts w:ascii="Verdana" w:hAnsi="Verdana"/>
          <w:sz w:val="18"/>
          <w:szCs w:val="18"/>
        </w:rPr>
        <w:t xml:space="preserve">, </w:t>
      </w:r>
      <w:hyperlink r:id="rId19" w:history="1">
        <w:r w:rsidRPr="00C1745D">
          <w:rPr>
            <w:rStyle w:val="Hiperhivatkozs"/>
            <w:rFonts w:ascii="Verdana" w:hAnsi="Verdana"/>
            <w:sz w:val="18"/>
            <w:szCs w:val="18"/>
          </w:rPr>
          <w:t>jarmila@dokument-festival.cz</w:t>
        </w:r>
      </w:hyperlink>
    </w:p>
    <w:p w:rsidR="001E6EAA" w:rsidRPr="00C1745D" w:rsidRDefault="00A74792" w:rsidP="001E6EAA">
      <w:pPr>
        <w:pStyle w:val="NormlWeb"/>
        <w:rPr>
          <w:rFonts w:ascii="Verdana" w:hAnsi="Verdana"/>
          <w:sz w:val="18"/>
          <w:szCs w:val="18"/>
        </w:rPr>
      </w:pPr>
      <w:hyperlink r:id="rId20" w:history="1">
        <w:r w:rsidR="003E21F8" w:rsidRPr="00C1745D">
          <w:rPr>
            <w:rFonts w:ascii="Verdana" w:hAnsi="Verdana"/>
            <w:color w:val="0000FF"/>
            <w:sz w:val="18"/>
            <w:szCs w:val="18"/>
            <w:u w:val="single"/>
          </w:rPr>
          <w:br/>
        </w:r>
        <w:r w:rsidR="001E6EAA" w:rsidRPr="00C1745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1E6EAA" w:rsidRPr="00C1745D" w:rsidRDefault="001E6EAA" w:rsidP="001E6EAA">
      <w:pPr>
        <w:pStyle w:val="NormlWeb"/>
        <w:rPr>
          <w:rFonts w:ascii="Verdana" w:hAnsi="Verdana"/>
          <w:sz w:val="18"/>
          <w:szCs w:val="18"/>
        </w:rPr>
      </w:pPr>
    </w:p>
    <w:p w:rsidR="003E21F8" w:rsidRPr="00C1745D" w:rsidRDefault="00A74792" w:rsidP="001E6EAA">
      <w:pPr>
        <w:pStyle w:val="NormlWeb"/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</w:pPr>
      <w:hyperlink r:id="rId21" w:history="1">
        <w:proofErr w:type="spellStart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ifs</w:t>
        </w:r>
        <w:proofErr w:type="spellEnd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: Digital </w:t>
        </w:r>
        <w:proofErr w:type="spellStart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Narratives</w:t>
        </w:r>
        <w:proofErr w:type="spellEnd"/>
      </w:hyperlink>
      <w:r w:rsidR="003E21F8" w:rsidRPr="00C1745D"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  <w:t xml:space="preserve"> </w:t>
      </w:r>
    </w:p>
    <w:p w:rsidR="003E21F8" w:rsidRPr="00C1745D" w:rsidRDefault="003E21F8" w:rsidP="003E21F8">
      <w:pPr>
        <w:pStyle w:val="NormlWeb"/>
        <w:rPr>
          <w:rFonts w:ascii="Verdana" w:hAnsi="Verdana"/>
        </w:rPr>
      </w:pPr>
      <w:r w:rsidRPr="00C1745D">
        <w:rPr>
          <w:rFonts w:ascii="Verdana" w:hAnsi="Verdana"/>
          <w:noProof/>
        </w:rPr>
        <w:drawing>
          <wp:inline distT="0" distB="0" distL="0" distR="0" wp14:anchorId="0FED5E12" wp14:editId="203EA0B3">
            <wp:extent cx="1591364" cy="1080000"/>
            <wp:effectExtent l="0" t="0" r="0" b="6350"/>
            <wp:docPr id="3" name="Kép 3" descr="http://mediadeskhungary.eu/images/stories/kepzesek/i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ifs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6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8" w:rsidRPr="00C1745D" w:rsidRDefault="003E21F8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 Digital </w:t>
      </w:r>
      <w:proofErr w:type="spellStart"/>
      <w:r w:rsidRPr="00C1745D">
        <w:rPr>
          <w:rFonts w:ascii="Verdana" w:hAnsi="Verdana"/>
          <w:sz w:val="18"/>
          <w:szCs w:val="18"/>
        </w:rPr>
        <w:t>Narratives</w:t>
      </w:r>
      <w:proofErr w:type="spellEnd"/>
      <w:r w:rsidRPr="00C1745D">
        <w:rPr>
          <w:rFonts w:ascii="Verdana" w:hAnsi="Verdana"/>
          <w:sz w:val="18"/>
          <w:szCs w:val="18"/>
        </w:rPr>
        <w:t xml:space="preserve"> egy új, az </w:t>
      </w:r>
      <w:proofErr w:type="spellStart"/>
      <w:r w:rsidRPr="00C1745D">
        <w:rPr>
          <w:rFonts w:ascii="Verdana" w:hAnsi="Verdana"/>
          <w:sz w:val="18"/>
          <w:szCs w:val="18"/>
        </w:rPr>
        <w:t>Internationale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Filmschule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Köln-ben</w:t>
      </w:r>
      <w:proofErr w:type="spellEnd"/>
      <w:r w:rsidRPr="00C1745D">
        <w:rPr>
          <w:rFonts w:ascii="Verdana" w:hAnsi="Verdana"/>
          <w:sz w:val="18"/>
          <w:szCs w:val="18"/>
        </w:rPr>
        <w:t>, 2016 szeptemberében induló mesterképzés. A program 12 tanuló számára biztosítja, hogy a digitális technológia nyújtotta lehetőségeket kiaknázva készítse el narratív projektjét.</w:t>
      </w:r>
    </w:p>
    <w:p w:rsidR="003E21F8" w:rsidRPr="00C1745D" w:rsidRDefault="005B1D2C" w:rsidP="003E21F8">
      <w:pPr>
        <w:pStyle w:val="NormlWeb"/>
        <w:rPr>
          <w:rFonts w:ascii="Verdana" w:hAnsi="Verdana"/>
          <w:b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Mikor és hol?</w:t>
      </w:r>
      <w:r w:rsidR="003E21F8" w:rsidRPr="00C1745D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C1745D">
        <w:rPr>
          <w:rFonts w:ascii="Verdana" w:hAnsi="Verdana"/>
          <w:b/>
          <w:sz w:val="18"/>
          <w:szCs w:val="18"/>
        </w:rPr>
        <w:br/>
      </w:r>
      <w:r w:rsidR="003E21F8" w:rsidRPr="00C1745D">
        <w:rPr>
          <w:rStyle w:val="Kiemels2"/>
          <w:rFonts w:ascii="Verdana" w:hAnsi="Verdana"/>
          <w:b w:val="0"/>
          <w:sz w:val="18"/>
          <w:szCs w:val="18"/>
        </w:rPr>
        <w:t>2016. szeptember, Köln</w:t>
      </w:r>
    </w:p>
    <w:p w:rsidR="003E21F8" w:rsidRPr="00C1745D" w:rsidRDefault="005B1D2C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Kinek szól?</w:t>
      </w:r>
      <w:r w:rsidRPr="00C1745D">
        <w:rPr>
          <w:rFonts w:ascii="Verdana" w:hAnsi="Verdana"/>
          <w:sz w:val="18"/>
          <w:szCs w:val="18"/>
        </w:rPr>
        <w:br/>
        <w:t xml:space="preserve">Olyan média-szakembereknek és művészeknek, </w:t>
      </w:r>
      <w:r w:rsidR="003E21F8" w:rsidRPr="00C1745D">
        <w:rPr>
          <w:rFonts w:ascii="Verdana" w:hAnsi="Verdana"/>
          <w:sz w:val="18"/>
          <w:szCs w:val="18"/>
        </w:rPr>
        <w:t>akik a film, a képzőművészet, az építészet, a színház, az újságírás, az IT, a média ipar területein és egyéb vonatkozó területeken dolgoznak.  </w:t>
      </w:r>
    </w:p>
    <w:p w:rsidR="003E21F8" w:rsidRPr="00C1745D" w:rsidRDefault="00A74792" w:rsidP="003E21F8">
      <w:pPr>
        <w:pStyle w:val="NormlWeb"/>
        <w:rPr>
          <w:rFonts w:ascii="Verdana" w:hAnsi="Verdana"/>
          <w:sz w:val="18"/>
          <w:szCs w:val="18"/>
        </w:rPr>
      </w:pPr>
      <w:hyperlink r:id="rId23" w:history="1">
        <w:r w:rsidR="005B1D2C" w:rsidRPr="00C1745D">
          <w:rPr>
            <w:rStyle w:val="Hiperhivatkozs"/>
            <w:rFonts w:ascii="Verdana" w:hAnsi="Verdana"/>
            <w:sz w:val="18"/>
            <w:szCs w:val="18"/>
          </w:rPr>
          <w:t>Tová</w:t>
        </w:r>
        <w:r w:rsidR="003E21F8" w:rsidRPr="00C1745D">
          <w:rPr>
            <w:rStyle w:val="Hiperhivatkozs"/>
            <w:rFonts w:ascii="Verdana" w:hAnsi="Verdana"/>
            <w:sz w:val="18"/>
            <w:szCs w:val="18"/>
          </w:rPr>
          <w:t>bb</w:t>
        </w:r>
        <w:r w:rsidR="005B1D2C" w:rsidRPr="00C1745D">
          <w:rPr>
            <w:rStyle w:val="Hiperhivatkozs"/>
            <w:rFonts w:ascii="Verdana" w:hAnsi="Verdana"/>
            <w:sz w:val="18"/>
            <w:szCs w:val="18"/>
          </w:rPr>
          <w:t>i információ</w:t>
        </w:r>
      </w:hyperlink>
    </w:p>
    <w:p w:rsidR="003E21F8" w:rsidRPr="00C1745D" w:rsidRDefault="003E21F8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3E21F8" w:rsidRPr="00C1745D" w:rsidRDefault="00A74792" w:rsidP="00B61544">
      <w:pPr>
        <w:pStyle w:val="NormlWeb"/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</w:pPr>
      <w:hyperlink r:id="rId24" w:history="1">
        <w:proofErr w:type="spellStart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eQuinoxe</w:t>
        </w:r>
        <w:proofErr w:type="spellEnd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2016</w:t>
        </w:r>
      </w:hyperlink>
      <w:r w:rsidR="003E21F8" w:rsidRPr="00C1745D"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  <w:t xml:space="preserve"> </w:t>
      </w:r>
    </w:p>
    <w:p w:rsidR="003E21F8" w:rsidRPr="00C1745D" w:rsidRDefault="003E21F8" w:rsidP="00B61544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C1745D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1DA7A36F" wp14:editId="433599D6">
            <wp:extent cx="2218856" cy="933450"/>
            <wp:effectExtent l="0" t="0" r="0" b="0"/>
            <wp:docPr id="17" name="Kép 17" descr="http://mediadeskhungary.eu/images/stories/kepzesek/equinoxe%20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eskhungary.eu/images/stories/kepzesek/equinoxe%20europ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32" cy="93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8" w:rsidRPr="00C1745D" w:rsidRDefault="003E21F8" w:rsidP="00B61544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 18. </w:t>
      </w:r>
      <w:proofErr w:type="spellStart"/>
      <w:r w:rsidRPr="00C1745D">
        <w:rPr>
          <w:rFonts w:ascii="Verdana" w:hAnsi="Verdana"/>
          <w:sz w:val="18"/>
          <w:szCs w:val="18"/>
        </w:rPr>
        <w:t>eQuinoxe</w:t>
      </w:r>
      <w:proofErr w:type="spellEnd"/>
      <w:r w:rsidRPr="00C1745D">
        <w:rPr>
          <w:rFonts w:ascii="Verdana" w:hAnsi="Verdana"/>
          <w:sz w:val="18"/>
          <w:szCs w:val="18"/>
        </w:rPr>
        <w:t xml:space="preserve"> forgatókönyvírói </w:t>
      </w:r>
      <w:proofErr w:type="spellStart"/>
      <w:r w:rsidRPr="00C1745D">
        <w:rPr>
          <w:rFonts w:ascii="Verdana" w:hAnsi="Verdana"/>
          <w:sz w:val="18"/>
          <w:szCs w:val="18"/>
        </w:rPr>
        <w:t>workshop</w:t>
      </w:r>
      <w:proofErr w:type="spellEnd"/>
      <w:r w:rsidRPr="00C1745D">
        <w:rPr>
          <w:rFonts w:ascii="Verdana" w:hAnsi="Verdana"/>
          <w:sz w:val="18"/>
          <w:szCs w:val="18"/>
        </w:rPr>
        <w:t xml:space="preserve"> és mesterkurzus 2016 júniusában kerül megrendezésre.  </w:t>
      </w:r>
    </w:p>
    <w:p w:rsidR="003E21F8" w:rsidRPr="00C1745D" w:rsidRDefault="00B61544" w:rsidP="00B61544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sz w:val="18"/>
          <w:szCs w:val="18"/>
        </w:rPr>
      </w:pPr>
      <w:r w:rsidRPr="00C1745D">
        <w:rPr>
          <w:rFonts w:ascii="Verdana" w:hAnsi="Verdana"/>
          <w:color w:val="0070C0"/>
          <w:sz w:val="18"/>
          <w:szCs w:val="18"/>
        </w:rPr>
        <w:br/>
      </w:r>
      <w:r w:rsidR="003E21F8" w:rsidRPr="00C1745D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3E21F8" w:rsidRPr="00C1745D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C1745D">
        <w:rPr>
          <w:rStyle w:val="apple-converted-space"/>
          <w:rFonts w:ascii="Verdana" w:hAnsi="Verdana"/>
          <w:b/>
          <w:sz w:val="18"/>
          <w:szCs w:val="18"/>
        </w:rPr>
        <w:br/>
      </w:r>
      <w:r w:rsidR="003E21F8" w:rsidRPr="00C1745D">
        <w:rPr>
          <w:rStyle w:val="Kiemels2"/>
          <w:rFonts w:ascii="Verdana" w:hAnsi="Verdana"/>
          <w:b w:val="0"/>
          <w:sz w:val="18"/>
          <w:szCs w:val="18"/>
        </w:rPr>
        <w:t>2016. január 25.</w:t>
      </w: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b/>
          <w:color w:val="0070C0"/>
          <w:sz w:val="18"/>
          <w:szCs w:val="18"/>
        </w:rPr>
        <w:t>Kinek szól?</w:t>
      </w:r>
      <w:r w:rsidRPr="00C1745D">
        <w:rPr>
          <w:rFonts w:ascii="Verdana" w:hAnsi="Verdana"/>
          <w:sz w:val="18"/>
          <w:szCs w:val="18"/>
        </w:rPr>
        <w:br/>
      </w:r>
      <w:r w:rsidR="003E21F8" w:rsidRPr="00C1745D">
        <w:rPr>
          <w:rFonts w:ascii="Verdana" w:hAnsi="Verdana"/>
          <w:sz w:val="18"/>
          <w:szCs w:val="18"/>
        </w:rPr>
        <w:t xml:space="preserve">A </w:t>
      </w:r>
      <w:proofErr w:type="spellStart"/>
      <w:r w:rsidR="003E21F8" w:rsidRPr="00C1745D">
        <w:rPr>
          <w:rFonts w:ascii="Verdana" w:hAnsi="Verdana"/>
          <w:sz w:val="18"/>
          <w:szCs w:val="18"/>
        </w:rPr>
        <w:t>Workshop</w:t>
      </w:r>
      <w:proofErr w:type="spellEnd"/>
      <w:r w:rsidR="003E21F8" w:rsidRPr="00C1745D">
        <w:rPr>
          <w:rFonts w:ascii="Verdana" w:hAnsi="Verdana"/>
          <w:sz w:val="18"/>
          <w:szCs w:val="18"/>
        </w:rPr>
        <w:t xml:space="preserve"> olyan forgatókönyvíróknak szól, akik már legalább egy egész estés film szövegkönyvet írtak.</w:t>
      </w:r>
    </w:p>
    <w:p w:rsidR="003E21F8" w:rsidRPr="00C1745D" w:rsidRDefault="00B61544" w:rsidP="00B61544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>A képzés nyelve angol.</w:t>
      </w: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br/>
      </w:r>
      <w:r w:rsidR="003E21F8" w:rsidRPr="00C1745D">
        <w:rPr>
          <w:rFonts w:ascii="Verdana" w:hAnsi="Verdana"/>
          <w:sz w:val="18"/>
          <w:szCs w:val="18"/>
        </w:rPr>
        <w:t>A jelentkezési feltételek és minden további információ elérhető a honlapon:</w:t>
      </w:r>
      <w:r w:rsidR="003E21F8" w:rsidRPr="00C1745D">
        <w:rPr>
          <w:rStyle w:val="apple-converted-space"/>
          <w:rFonts w:ascii="Verdana" w:hAnsi="Verdana"/>
          <w:sz w:val="18"/>
          <w:szCs w:val="18"/>
        </w:rPr>
        <w:t> </w:t>
      </w:r>
      <w:r w:rsidRPr="00C1745D">
        <w:rPr>
          <w:rStyle w:val="apple-converted-space"/>
          <w:rFonts w:ascii="Verdana" w:hAnsi="Verdana"/>
          <w:sz w:val="18"/>
          <w:szCs w:val="18"/>
        </w:rPr>
        <w:br/>
      </w:r>
      <w:hyperlink r:id="rId26" w:history="1">
        <w:r w:rsidR="003E21F8" w:rsidRPr="00C1745D">
          <w:rPr>
            <w:rStyle w:val="Hiperhivatkozs"/>
            <w:rFonts w:ascii="Verdana" w:hAnsi="Verdana"/>
            <w:sz w:val="18"/>
            <w:szCs w:val="18"/>
          </w:rPr>
          <w:t>www.equinoxe-europe.org</w:t>
        </w:r>
      </w:hyperlink>
    </w:p>
    <w:p w:rsidR="003E21F8" w:rsidRPr="00C1745D" w:rsidRDefault="003E21F8" w:rsidP="00B61544">
      <w:pPr>
        <w:pStyle w:val="NormlWeb"/>
        <w:spacing w:line="276" w:lineRule="auto"/>
        <w:rPr>
          <w:rFonts w:ascii="Verdana" w:hAnsi="Verdana"/>
          <w:b/>
        </w:rPr>
      </w:pPr>
    </w:p>
    <w:p w:rsidR="003E21F8" w:rsidRPr="00C1745D" w:rsidRDefault="00A74792" w:rsidP="00B61544">
      <w:pPr>
        <w:pStyle w:val="NormlWeb"/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</w:pPr>
      <w:hyperlink r:id="rId27" w:history="1">
        <w:proofErr w:type="spellStart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Sunny</w:t>
        </w:r>
        <w:proofErr w:type="spellEnd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Side</w:t>
        </w:r>
        <w:proofErr w:type="spellEnd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of </w:t>
        </w:r>
        <w:proofErr w:type="spellStart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the</w:t>
        </w:r>
        <w:proofErr w:type="spellEnd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</w:t>
        </w:r>
        <w:proofErr w:type="spellStart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>Doc</w:t>
        </w:r>
        <w:proofErr w:type="spellEnd"/>
        <w:r w:rsidR="003E21F8" w:rsidRPr="00C1745D">
          <w:rPr>
            <w:rStyle w:val="Hiperhivatkozs"/>
            <w:rFonts w:ascii="Verdana" w:hAnsi="Verdana"/>
            <w:b/>
            <w:bCs/>
            <w:color w:val="0070C0"/>
            <w:sz w:val="23"/>
            <w:szCs w:val="23"/>
            <w:u w:val="none"/>
          </w:rPr>
          <w:t xml:space="preserve"> 2016</w:t>
        </w:r>
      </w:hyperlink>
      <w:r w:rsidR="003E21F8" w:rsidRPr="00C1745D">
        <w:rPr>
          <w:rStyle w:val="Hiperhivatkozs"/>
          <w:rFonts w:ascii="Verdana" w:hAnsi="Verdana"/>
          <w:b/>
          <w:bCs/>
          <w:color w:val="0070C0"/>
          <w:sz w:val="23"/>
          <w:szCs w:val="23"/>
          <w:u w:val="none"/>
        </w:rPr>
        <w:t xml:space="preserve"> </w:t>
      </w:r>
    </w:p>
    <w:p w:rsidR="003E21F8" w:rsidRPr="00C1745D" w:rsidRDefault="003E21F8" w:rsidP="003E21F8">
      <w:pPr>
        <w:pStyle w:val="NormlWeb"/>
        <w:rPr>
          <w:rFonts w:ascii="Verdana" w:hAnsi="Verdana"/>
        </w:rPr>
      </w:pPr>
      <w:r w:rsidRPr="00C1745D">
        <w:rPr>
          <w:rFonts w:ascii="Verdana" w:hAnsi="Verdana"/>
          <w:noProof/>
        </w:rPr>
        <w:drawing>
          <wp:inline distT="0" distB="0" distL="0" distR="0" wp14:anchorId="7A5B8FA3" wp14:editId="25A26BCF">
            <wp:extent cx="1905000" cy="973667"/>
            <wp:effectExtent l="0" t="0" r="0" b="0"/>
            <wp:docPr id="18" name="Kép 18" descr="http://mediadeskhungary.eu/images/stories/hirek/sunny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eskhungary.eu/images/stories/hirek/sunnysid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4" cy="9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8" w:rsidRPr="00C1745D" w:rsidRDefault="003E21F8" w:rsidP="003E21F8">
      <w:pPr>
        <w:pStyle w:val="NormlWeb"/>
        <w:rPr>
          <w:rFonts w:ascii="Verdana" w:hAnsi="Verdana"/>
          <w:b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 </w:t>
      </w:r>
      <w:proofErr w:type="spellStart"/>
      <w:r w:rsidRPr="00C1745D">
        <w:rPr>
          <w:rFonts w:ascii="Verdana" w:hAnsi="Verdana"/>
          <w:sz w:val="18"/>
          <w:szCs w:val="18"/>
        </w:rPr>
        <w:t>Sunny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Side</w:t>
      </w:r>
      <w:proofErr w:type="spellEnd"/>
      <w:r w:rsidRPr="00C1745D">
        <w:rPr>
          <w:rFonts w:ascii="Verdana" w:hAnsi="Verdana"/>
          <w:sz w:val="18"/>
          <w:szCs w:val="18"/>
        </w:rPr>
        <w:t xml:space="preserve"> of </w:t>
      </w:r>
      <w:proofErr w:type="spellStart"/>
      <w:r w:rsidRPr="00C1745D">
        <w:rPr>
          <w:rFonts w:ascii="Verdana" w:hAnsi="Verdana"/>
          <w:sz w:val="18"/>
          <w:szCs w:val="18"/>
        </w:rPr>
        <w:t>the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Doc</w:t>
      </w:r>
      <w:proofErr w:type="spellEnd"/>
      <w:r w:rsidRPr="00C1745D">
        <w:rPr>
          <w:rFonts w:ascii="Verdana" w:hAnsi="Verdana"/>
          <w:sz w:val="18"/>
          <w:szCs w:val="18"/>
        </w:rPr>
        <w:t xml:space="preserve"> az egyik legsikeresebb nemzetközi dokumentumfilmes vásár, amelyen évente körülbelül 2000 dokumentumfilmes szakember vesz részt.</w:t>
      </w: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color w:val="0070C0"/>
          <w:sz w:val="18"/>
          <w:szCs w:val="18"/>
        </w:rPr>
        <w:br/>
      </w:r>
      <w:r w:rsidR="00B61544" w:rsidRPr="00C1745D">
        <w:rPr>
          <w:rFonts w:ascii="Verdana" w:hAnsi="Verdana"/>
          <w:b/>
          <w:color w:val="0070C0"/>
          <w:sz w:val="18"/>
          <w:szCs w:val="18"/>
        </w:rPr>
        <w:t>Mikor és hol?</w:t>
      </w:r>
      <w:r w:rsidR="00B61544" w:rsidRPr="00C1745D">
        <w:rPr>
          <w:rFonts w:ascii="Verdana" w:hAnsi="Verdana"/>
          <w:b/>
          <w:sz w:val="18"/>
          <w:szCs w:val="18"/>
        </w:rPr>
        <w:br/>
      </w:r>
      <w:r w:rsidRPr="00C1745D">
        <w:rPr>
          <w:rStyle w:val="Kiemels2"/>
          <w:rFonts w:ascii="Verdana" w:hAnsi="Verdana"/>
          <w:b w:val="0"/>
          <w:sz w:val="18"/>
          <w:szCs w:val="18"/>
        </w:rPr>
        <w:t xml:space="preserve">2016. június 20-23., Franciaország, La </w:t>
      </w:r>
      <w:proofErr w:type="spellStart"/>
      <w:r w:rsidRPr="00C1745D">
        <w:rPr>
          <w:rStyle w:val="Kiemels2"/>
          <w:rFonts w:ascii="Verdana" w:hAnsi="Verdana"/>
          <w:b w:val="0"/>
          <w:sz w:val="18"/>
          <w:szCs w:val="18"/>
        </w:rPr>
        <w:t>Rochelle</w:t>
      </w:r>
      <w:proofErr w:type="spellEnd"/>
    </w:p>
    <w:p w:rsidR="003E21F8" w:rsidRPr="00C1745D" w:rsidRDefault="00B61544" w:rsidP="003E21F8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C1745D">
        <w:rPr>
          <w:rFonts w:ascii="Verdana" w:hAnsi="Verdana"/>
          <w:sz w:val="18"/>
          <w:szCs w:val="18"/>
        </w:rPr>
        <w:br/>
      </w:r>
      <w:r w:rsidR="003E21F8" w:rsidRPr="00C1745D">
        <w:rPr>
          <w:rFonts w:ascii="Verdana" w:hAnsi="Verdana"/>
          <w:sz w:val="18"/>
          <w:szCs w:val="18"/>
        </w:rPr>
        <w:t xml:space="preserve">A </w:t>
      </w:r>
      <w:proofErr w:type="spellStart"/>
      <w:r w:rsidR="003E21F8" w:rsidRPr="00C1745D">
        <w:rPr>
          <w:rFonts w:ascii="Verdana" w:hAnsi="Verdana"/>
          <w:sz w:val="18"/>
          <w:szCs w:val="18"/>
        </w:rPr>
        <w:t>Sunny</w:t>
      </w:r>
      <w:proofErr w:type="spellEnd"/>
      <w:r w:rsidR="003E21F8"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="003E21F8" w:rsidRPr="00C1745D">
        <w:rPr>
          <w:rFonts w:ascii="Verdana" w:hAnsi="Verdana"/>
          <w:sz w:val="18"/>
          <w:szCs w:val="18"/>
        </w:rPr>
        <w:t>Side</w:t>
      </w:r>
      <w:proofErr w:type="spellEnd"/>
      <w:r w:rsidR="003E21F8" w:rsidRPr="00C1745D">
        <w:rPr>
          <w:rFonts w:ascii="Verdana" w:hAnsi="Verdana"/>
          <w:sz w:val="18"/>
          <w:szCs w:val="18"/>
        </w:rPr>
        <w:t xml:space="preserve"> of </w:t>
      </w:r>
      <w:proofErr w:type="spellStart"/>
      <w:r w:rsidR="003E21F8" w:rsidRPr="00C1745D">
        <w:rPr>
          <w:rFonts w:ascii="Verdana" w:hAnsi="Verdana"/>
          <w:sz w:val="18"/>
          <w:szCs w:val="18"/>
        </w:rPr>
        <w:t>the</w:t>
      </w:r>
      <w:proofErr w:type="spellEnd"/>
      <w:r w:rsidR="003E21F8"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="003E21F8" w:rsidRPr="00C1745D">
        <w:rPr>
          <w:rFonts w:ascii="Verdana" w:hAnsi="Verdana"/>
          <w:sz w:val="18"/>
          <w:szCs w:val="18"/>
        </w:rPr>
        <w:t>Doc</w:t>
      </w:r>
      <w:proofErr w:type="spellEnd"/>
      <w:r w:rsidR="003E21F8" w:rsidRPr="00C1745D">
        <w:rPr>
          <w:rFonts w:ascii="Verdana" w:hAnsi="Verdana"/>
          <w:sz w:val="18"/>
          <w:szCs w:val="18"/>
        </w:rPr>
        <w:t xml:space="preserve"> egy olyan négynapos nemzetközi rendezvény, ahol a terület szakemberei összegyűlnek, projekteket és programokat értékesítenek, illetve vásárolnak, </w:t>
      </w:r>
      <w:r w:rsidRPr="00C1745D">
        <w:rPr>
          <w:rFonts w:ascii="Verdana" w:hAnsi="Verdana"/>
          <w:sz w:val="18"/>
          <w:szCs w:val="18"/>
        </w:rPr>
        <w:t>továbbá</w:t>
      </w:r>
      <w:r w:rsidR="003E21F8" w:rsidRPr="00C1745D">
        <w:rPr>
          <w:rFonts w:ascii="Verdana" w:hAnsi="Verdana"/>
          <w:sz w:val="18"/>
          <w:szCs w:val="18"/>
        </w:rPr>
        <w:t xml:space="preserve"> partnereket keresnek projektjeikhez. </w:t>
      </w: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br/>
      </w:r>
      <w:r w:rsidR="003E21F8" w:rsidRPr="00C1745D">
        <w:rPr>
          <w:rFonts w:ascii="Verdana" w:hAnsi="Verdana"/>
          <w:sz w:val="18"/>
          <w:szCs w:val="18"/>
        </w:rPr>
        <w:t xml:space="preserve">Az esemény keretében konferenciákra, </w:t>
      </w:r>
      <w:proofErr w:type="spellStart"/>
      <w:r w:rsidR="003E21F8" w:rsidRPr="00C1745D">
        <w:rPr>
          <w:rFonts w:ascii="Verdana" w:hAnsi="Verdana"/>
          <w:sz w:val="18"/>
          <w:szCs w:val="18"/>
        </w:rPr>
        <w:t>pitching</w:t>
      </w:r>
      <w:proofErr w:type="spellEnd"/>
      <w:r w:rsidR="003E21F8" w:rsidRPr="00C1745D">
        <w:rPr>
          <w:rFonts w:ascii="Verdana" w:hAnsi="Verdana"/>
          <w:sz w:val="18"/>
          <w:szCs w:val="18"/>
        </w:rPr>
        <w:t xml:space="preserve"> versenyekre, műsorszórók előadásaira, vetítésekre, kiállításokra és további különleges eseményekre kerül sor.</w:t>
      </w:r>
    </w:p>
    <w:p w:rsidR="003E21F8" w:rsidRPr="00C1745D" w:rsidRDefault="00A74792" w:rsidP="003E21F8">
      <w:pPr>
        <w:pStyle w:val="NormlWeb"/>
        <w:rPr>
          <w:rFonts w:ascii="Verdana" w:hAnsi="Verdana"/>
        </w:rPr>
      </w:pPr>
      <w:hyperlink r:id="rId29" w:history="1">
        <w:r w:rsidR="00B61544" w:rsidRPr="00C1745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4919" w:rsidRPr="00C1745D" w:rsidRDefault="000E343B" w:rsidP="00E716F1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C1745D">
        <w:rPr>
          <w:rFonts w:ascii="Verdana" w:hAnsi="Verdana"/>
          <w:color w:val="3E4545"/>
          <w:sz w:val="18"/>
          <w:szCs w:val="18"/>
        </w:rPr>
        <w:br/>
      </w:r>
    </w:p>
    <w:p w:rsidR="0022377D" w:rsidRPr="00C1745D" w:rsidRDefault="0022377D" w:rsidP="0022377D">
      <w:pPr>
        <w:pStyle w:val="Cmsor2"/>
        <w:shd w:val="clear" w:color="auto" w:fill="FFFFFF"/>
        <w:spacing w:before="0" w:beforeAutospacing="0" w:after="0" w:afterAutospacing="0"/>
        <w:rPr>
          <w:rStyle w:val="Hiperhivatkozs"/>
          <w:rFonts w:ascii="Verdana" w:hAnsi="Verdana"/>
          <w:color w:val="2A88CB"/>
          <w:spacing w:val="15"/>
          <w:sz w:val="23"/>
          <w:szCs w:val="23"/>
          <w:u w:val="none"/>
        </w:rPr>
      </w:pPr>
      <w:r w:rsidRPr="00C1745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European </w:t>
      </w:r>
      <w:proofErr w:type="spellStart"/>
      <w:r w:rsidRPr="00C1745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>Social</w:t>
      </w:r>
      <w:proofErr w:type="spellEnd"/>
      <w:r w:rsidRPr="00C1745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 </w:t>
      </w:r>
      <w:proofErr w:type="spellStart"/>
      <w:r w:rsidRPr="00C1745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>Documentary</w:t>
      </w:r>
      <w:proofErr w:type="spellEnd"/>
      <w:r w:rsidRPr="00C1745D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 2016</w:t>
      </w:r>
    </w:p>
    <w:p w:rsidR="00DE79CB" w:rsidRPr="00C1745D" w:rsidRDefault="00DE79CB" w:rsidP="00DE79CB">
      <w:pPr>
        <w:pStyle w:val="NormlWeb"/>
        <w:rPr>
          <w:rFonts w:ascii="Verdana" w:hAnsi="Verdana"/>
        </w:rPr>
      </w:pPr>
      <w:r w:rsidRPr="00C1745D">
        <w:rPr>
          <w:rFonts w:ascii="Verdana" w:hAnsi="Verdana"/>
          <w:noProof/>
        </w:rPr>
        <w:drawing>
          <wp:inline distT="0" distB="0" distL="0" distR="0" wp14:anchorId="630EA6F5" wp14:editId="4427FF23">
            <wp:extent cx="2219325" cy="854440"/>
            <wp:effectExtent l="0" t="0" r="0" b="3175"/>
            <wp:docPr id="4" name="Kép 4" descr="http://mediadeskhungary.eu/images/stories/kepzesek/esodoc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iadeskhungary.eu/images/stories/kepzesek/esodoc_2.b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02" cy="8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B" w:rsidRPr="00C1745D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Az </w:t>
      </w:r>
      <w:proofErr w:type="spellStart"/>
      <w:r w:rsidRPr="00C1745D">
        <w:rPr>
          <w:rFonts w:ascii="Verdana" w:hAnsi="Verdana"/>
          <w:sz w:val="18"/>
          <w:szCs w:val="18"/>
        </w:rPr>
        <w:t>ESoDoc</w:t>
      </w:r>
      <w:proofErr w:type="spellEnd"/>
      <w:r w:rsidRPr="00C1745D">
        <w:rPr>
          <w:rFonts w:ascii="Verdana" w:hAnsi="Verdana"/>
          <w:sz w:val="18"/>
          <w:szCs w:val="18"/>
        </w:rPr>
        <w:t xml:space="preserve"> a dokumentumfilm-gyártás egy különleges műfajára összpontosít, amely az új multiplatform-világba jól illeszkedik. Az </w:t>
      </w:r>
      <w:proofErr w:type="spellStart"/>
      <w:r w:rsidRPr="00C1745D">
        <w:rPr>
          <w:rFonts w:ascii="Verdana" w:hAnsi="Verdana"/>
          <w:sz w:val="18"/>
          <w:szCs w:val="18"/>
        </w:rPr>
        <w:t>ESoDoc</w:t>
      </w:r>
      <w:proofErr w:type="spellEnd"/>
      <w:r w:rsidRPr="00C1745D">
        <w:rPr>
          <w:rFonts w:ascii="Verdana" w:hAnsi="Verdana"/>
          <w:sz w:val="18"/>
          <w:szCs w:val="18"/>
        </w:rPr>
        <w:t xml:space="preserve"> olyan dokumentumfilmek megvalósítását segíti elő, amelyek az emberi jogokról, a társadalmi igazságosságról és a környezetvédelemről szólnak, elsősorban a fejlődő országokban.</w:t>
      </w:r>
    </w:p>
    <w:p w:rsidR="00DE79CB" w:rsidRPr="00C1745D" w:rsidRDefault="00E716F1" w:rsidP="00DE79CB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Mikor?</w:t>
      </w:r>
      <w:r w:rsidRPr="00C1745D">
        <w:rPr>
          <w:rFonts w:ascii="Verdana" w:hAnsi="Verdana"/>
          <w:b/>
          <w:color w:val="0070C0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t>2016. május</w:t>
      </w:r>
      <w:r w:rsidRPr="00C1745D">
        <w:rPr>
          <w:rFonts w:ascii="Verdana" w:hAnsi="Verdana"/>
          <w:sz w:val="18"/>
          <w:szCs w:val="18"/>
        </w:rPr>
        <w:br/>
        <w:t>2016</w:t>
      </w:r>
      <w:r w:rsidR="00B61544" w:rsidRPr="00C1745D">
        <w:rPr>
          <w:rFonts w:ascii="Verdana" w:hAnsi="Verdana"/>
          <w:sz w:val="18"/>
          <w:szCs w:val="18"/>
        </w:rPr>
        <w:t>.</w:t>
      </w:r>
      <w:r w:rsidRPr="00C1745D">
        <w:rPr>
          <w:rFonts w:ascii="Verdana" w:hAnsi="Verdana"/>
          <w:sz w:val="18"/>
          <w:szCs w:val="18"/>
        </w:rPr>
        <w:t xml:space="preserve"> július</w:t>
      </w:r>
      <w:r w:rsidRPr="00C1745D">
        <w:rPr>
          <w:rFonts w:ascii="Verdana" w:hAnsi="Verdana"/>
          <w:sz w:val="18"/>
          <w:szCs w:val="18"/>
        </w:rPr>
        <w:br/>
        <w:t>2016. október</w:t>
      </w: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b/>
          <w:color w:val="0070C0"/>
          <w:sz w:val="18"/>
          <w:szCs w:val="18"/>
        </w:rPr>
        <w:br/>
      </w:r>
      <w:r w:rsidR="00DE79CB" w:rsidRPr="00C1745D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Pr="00C1745D">
        <w:rPr>
          <w:rFonts w:ascii="Verdana" w:hAnsi="Verdana"/>
          <w:b/>
          <w:color w:val="0070C0"/>
          <w:sz w:val="18"/>
          <w:szCs w:val="18"/>
        </w:rPr>
        <w:br/>
      </w:r>
      <w:r w:rsidR="00DE79CB" w:rsidRPr="00C1745D">
        <w:rPr>
          <w:rStyle w:val="Kiemels2"/>
          <w:rFonts w:ascii="Verdana" w:hAnsi="Verdana"/>
          <w:b w:val="0"/>
          <w:sz w:val="18"/>
          <w:szCs w:val="18"/>
        </w:rPr>
        <w:t>2016. január 29.</w:t>
      </w:r>
    </w:p>
    <w:p w:rsidR="00E716F1" w:rsidRPr="00C1745D" w:rsidRDefault="00E716F1" w:rsidP="00DE79CB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Kinek szól?</w:t>
      </w:r>
      <w:r w:rsidRPr="00C1745D">
        <w:rPr>
          <w:rFonts w:ascii="Verdana" w:hAnsi="Verdana"/>
          <w:b/>
          <w:color w:val="0070C0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t>D</w:t>
      </w:r>
      <w:r w:rsidR="00DE79CB" w:rsidRPr="00C1745D">
        <w:rPr>
          <w:rFonts w:ascii="Verdana" w:hAnsi="Verdana"/>
          <w:sz w:val="18"/>
          <w:szCs w:val="18"/>
        </w:rPr>
        <w:t>okumentumfilmesek</w:t>
      </w:r>
      <w:r w:rsidRPr="00C1745D">
        <w:rPr>
          <w:rFonts w:ascii="Verdana" w:hAnsi="Verdana"/>
          <w:sz w:val="18"/>
          <w:szCs w:val="18"/>
        </w:rPr>
        <w:t>nek</w:t>
      </w:r>
      <w:r w:rsidR="00DE79CB" w:rsidRPr="00C1745D">
        <w:rPr>
          <w:rFonts w:ascii="Verdana" w:hAnsi="Verdana"/>
          <w:sz w:val="18"/>
          <w:szCs w:val="18"/>
        </w:rPr>
        <w:t>, producerek</w:t>
      </w:r>
      <w:r w:rsidRPr="00C1745D">
        <w:rPr>
          <w:rFonts w:ascii="Verdana" w:hAnsi="Verdana"/>
          <w:sz w:val="18"/>
          <w:szCs w:val="18"/>
        </w:rPr>
        <w:t>nek</w:t>
      </w:r>
      <w:r w:rsidR="00DE79CB" w:rsidRPr="00C1745D">
        <w:rPr>
          <w:rFonts w:ascii="Verdana" w:hAnsi="Verdana"/>
          <w:sz w:val="18"/>
          <w:szCs w:val="18"/>
        </w:rPr>
        <w:t>, újságírók</w:t>
      </w:r>
      <w:r w:rsidRPr="00C1745D">
        <w:rPr>
          <w:rFonts w:ascii="Verdana" w:hAnsi="Verdana"/>
          <w:sz w:val="18"/>
          <w:szCs w:val="18"/>
        </w:rPr>
        <w:t>nak</w:t>
      </w:r>
      <w:r w:rsidR="00DE79CB" w:rsidRPr="00C1745D">
        <w:rPr>
          <w:rFonts w:ascii="Verdana" w:hAnsi="Verdana"/>
          <w:sz w:val="18"/>
          <w:szCs w:val="18"/>
        </w:rPr>
        <w:t>, NGO és NPO szektorbeliek</w:t>
      </w:r>
      <w:r w:rsidRPr="00C1745D">
        <w:rPr>
          <w:rFonts w:ascii="Verdana" w:hAnsi="Verdana"/>
          <w:sz w:val="18"/>
          <w:szCs w:val="18"/>
        </w:rPr>
        <w:t>nek</w:t>
      </w:r>
      <w:r w:rsidR="00DE79CB" w:rsidRPr="00C1745D">
        <w:rPr>
          <w:rFonts w:ascii="Verdana" w:hAnsi="Verdana"/>
          <w:sz w:val="18"/>
          <w:szCs w:val="18"/>
        </w:rPr>
        <w:t xml:space="preserve"> audiovizuális szakmai tapasztalattal, újmédiás szakemberek</w:t>
      </w:r>
      <w:r w:rsidRPr="00C1745D">
        <w:rPr>
          <w:rFonts w:ascii="Verdana" w:hAnsi="Verdana"/>
          <w:sz w:val="18"/>
          <w:szCs w:val="18"/>
        </w:rPr>
        <w:t>nek</w:t>
      </w:r>
      <w:r w:rsidR="00DE79CB" w:rsidRPr="00C1745D">
        <w:rPr>
          <w:rFonts w:ascii="Verdana" w:hAnsi="Verdana"/>
          <w:sz w:val="18"/>
          <w:szCs w:val="18"/>
        </w:rPr>
        <w:t xml:space="preserve">, akik szeretnék projektjüket megvalósítani. </w:t>
      </w:r>
    </w:p>
    <w:p w:rsidR="00E716F1" w:rsidRPr="00C1745D" w:rsidRDefault="00E716F1" w:rsidP="00DE79CB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A képzés célja:</w:t>
      </w:r>
      <w:r w:rsidRPr="00C1745D">
        <w:rPr>
          <w:rFonts w:ascii="Verdana" w:hAnsi="Verdana"/>
          <w:sz w:val="18"/>
          <w:szCs w:val="18"/>
        </w:rPr>
        <w:br/>
        <w:t>A</w:t>
      </w:r>
      <w:r w:rsidR="00DE79CB" w:rsidRPr="00C1745D">
        <w:rPr>
          <w:rFonts w:ascii="Verdana" w:hAnsi="Verdana"/>
          <w:sz w:val="18"/>
          <w:szCs w:val="18"/>
        </w:rPr>
        <w:t xml:space="preserve"> szakmabeliek felkészítése a jövő piaci viszonyaira. </w:t>
      </w:r>
    </w:p>
    <w:p w:rsidR="00DE79CB" w:rsidRPr="00C1745D" w:rsidRDefault="00E716F1" w:rsidP="00DE79CB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A tréning előnyei:</w:t>
      </w:r>
      <w:r w:rsidRPr="00C1745D">
        <w:rPr>
          <w:rFonts w:ascii="Verdana" w:hAnsi="Verdana"/>
          <w:sz w:val="18"/>
          <w:szCs w:val="18"/>
        </w:rPr>
        <w:br/>
      </w:r>
      <w:r w:rsidR="00DE79CB" w:rsidRPr="00C1745D">
        <w:rPr>
          <w:rFonts w:ascii="Verdana" w:hAnsi="Verdana"/>
          <w:sz w:val="18"/>
          <w:szCs w:val="18"/>
        </w:rPr>
        <w:t>A résztvevők új történetmesélői készségeket sajátíthatnak el, lehetőségük nyílik platformokon átívelő kapcsolatépítésre, illetve felfedezhetik a produceri és a finanszírozói munka, valamint a csapatépítés új formáit.</w:t>
      </w:r>
    </w:p>
    <w:p w:rsidR="00DE79CB" w:rsidRPr="00C1745D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Style w:val="Kiemels2"/>
          <w:rFonts w:ascii="Verdana" w:hAnsi="Verdana"/>
          <w:color w:val="0070C0"/>
          <w:sz w:val="18"/>
          <w:szCs w:val="18"/>
        </w:rPr>
        <w:t xml:space="preserve">Kurzusok: </w:t>
      </w:r>
      <w:r w:rsidR="00E716F1" w:rsidRPr="00C1745D">
        <w:rPr>
          <w:rFonts w:ascii="Verdana" w:hAnsi="Verdana"/>
          <w:sz w:val="18"/>
          <w:szCs w:val="18"/>
        </w:rPr>
        <w:br/>
        <w:t>H</w:t>
      </w:r>
      <w:r w:rsidRPr="00C1745D">
        <w:rPr>
          <w:rFonts w:ascii="Verdana" w:hAnsi="Verdana"/>
          <w:sz w:val="18"/>
          <w:szCs w:val="18"/>
        </w:rPr>
        <w:t xml:space="preserve">árom egyhetes kurzus, e-platform a </w:t>
      </w:r>
      <w:proofErr w:type="spellStart"/>
      <w:r w:rsidRPr="00C1745D">
        <w:rPr>
          <w:rFonts w:ascii="Verdana" w:hAnsi="Verdana"/>
          <w:sz w:val="18"/>
          <w:szCs w:val="18"/>
        </w:rPr>
        <w:t>workshopok</w:t>
      </w:r>
      <w:proofErr w:type="spellEnd"/>
      <w:r w:rsidRPr="00C1745D">
        <w:rPr>
          <w:rFonts w:ascii="Verdana" w:hAnsi="Verdana"/>
          <w:sz w:val="18"/>
          <w:szCs w:val="18"/>
        </w:rPr>
        <w:t xml:space="preserve"> közötti időszakban (könyvtár, on-line fórum tanárokkal és a résztvevőkkel), egy dokumentumfilmes projekt elkészítése.</w:t>
      </w:r>
    </w:p>
    <w:p w:rsidR="00DE79CB" w:rsidRPr="00C1745D" w:rsidRDefault="00DE79CB" w:rsidP="00DE79CB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Style w:val="Kiemels2"/>
          <w:rFonts w:ascii="Verdana" w:hAnsi="Verdana"/>
          <w:color w:val="0070C0"/>
          <w:sz w:val="18"/>
          <w:szCs w:val="18"/>
        </w:rPr>
        <w:t xml:space="preserve">Részvételi díj: </w:t>
      </w:r>
      <w:r w:rsidR="00E716F1"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t>1 200 euró, de az új tagországokból érkezők számára csak 600 euró.</w:t>
      </w:r>
    </w:p>
    <w:p w:rsidR="00E716F1" w:rsidRPr="00C1745D" w:rsidRDefault="00E716F1" w:rsidP="00DE79CB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>A jelentkezés projekt nélkül is lehetséges.</w:t>
      </w:r>
    </w:p>
    <w:p w:rsidR="00DE79CB" w:rsidRPr="00C1745D" w:rsidRDefault="00310BE7" w:rsidP="00DE79CB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Elérhetőség:</w:t>
      </w:r>
      <w:r w:rsidR="00DE79CB" w:rsidRPr="00C1745D">
        <w:rPr>
          <w:rFonts w:ascii="Verdana" w:hAnsi="Verdana"/>
          <w:sz w:val="18"/>
          <w:szCs w:val="18"/>
        </w:rPr>
        <w:t xml:space="preserve"> </w:t>
      </w:r>
      <w:r w:rsidR="00E716F1" w:rsidRPr="00C1745D">
        <w:rPr>
          <w:rFonts w:ascii="Verdana" w:hAnsi="Verdana"/>
          <w:sz w:val="18"/>
          <w:szCs w:val="18"/>
        </w:rPr>
        <w:br/>
      </w:r>
      <w:hyperlink r:id="rId31" w:history="1">
        <w:r w:rsidR="00DE79CB" w:rsidRPr="00C1745D">
          <w:rPr>
            <w:rStyle w:val="Hiperhivatkozs"/>
            <w:rFonts w:ascii="Verdana" w:hAnsi="Verdana"/>
            <w:sz w:val="18"/>
            <w:szCs w:val="18"/>
          </w:rPr>
          <w:t>info@esodoc.eu</w:t>
        </w:r>
      </w:hyperlink>
    </w:p>
    <w:p w:rsidR="00F93FFB" w:rsidRPr="00C1745D" w:rsidRDefault="00A74792" w:rsidP="00F93FFB">
      <w:pPr>
        <w:pStyle w:val="NormlWeb"/>
        <w:rPr>
          <w:rFonts w:ascii="Verdana" w:hAnsi="Verdana"/>
          <w:sz w:val="18"/>
          <w:szCs w:val="18"/>
        </w:rPr>
      </w:pPr>
      <w:hyperlink r:id="rId32" w:history="1">
        <w:r w:rsidR="00B61544" w:rsidRPr="00C1745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E716F1" w:rsidRPr="00C1745D">
        <w:rPr>
          <w:rFonts w:ascii="Verdana" w:hAnsi="Verdana"/>
          <w:sz w:val="18"/>
          <w:szCs w:val="18"/>
        </w:rPr>
        <w:br/>
      </w:r>
      <w:r w:rsidR="000E343B" w:rsidRPr="00C1745D">
        <w:rPr>
          <w:rFonts w:ascii="Verdana" w:hAnsi="Verdana"/>
          <w:sz w:val="18"/>
          <w:szCs w:val="18"/>
        </w:rPr>
        <w:br/>
      </w:r>
    </w:p>
    <w:p w:rsidR="00960B98" w:rsidRPr="00C1745D" w:rsidRDefault="00A74792" w:rsidP="00F93FFB">
      <w:pPr>
        <w:pStyle w:val="NormlWeb"/>
        <w:rPr>
          <w:rFonts w:ascii="Verdana" w:hAnsi="Verdana"/>
          <w:b/>
          <w:sz w:val="18"/>
          <w:szCs w:val="18"/>
        </w:rPr>
      </w:pPr>
      <w:hyperlink r:id="rId33" w:history="1">
        <w:r w:rsidR="00960B98" w:rsidRPr="00C1745D">
          <w:rPr>
            <w:rStyle w:val="Hiperhivatkozs"/>
            <w:rFonts w:ascii="Verdana" w:hAnsi="Verdana"/>
            <w:b/>
            <w:color w:val="2A88CB"/>
            <w:spacing w:val="15"/>
            <w:sz w:val="23"/>
            <w:szCs w:val="23"/>
            <w:u w:val="none"/>
          </w:rPr>
          <w:t>SOURCES 2 programok 2016</w:t>
        </w:r>
      </w:hyperlink>
      <w:r w:rsidR="0068050A" w:rsidRPr="00C1745D">
        <w:rPr>
          <w:rFonts w:ascii="Verdana" w:hAnsi="Verdana"/>
          <w:b/>
          <w:color w:val="2A88CB"/>
          <w:spacing w:val="15"/>
          <w:sz w:val="23"/>
          <w:szCs w:val="23"/>
        </w:rPr>
        <w:br/>
      </w:r>
    </w:p>
    <w:p w:rsidR="00960B98" w:rsidRPr="00C1745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C1745D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4D73BE67" wp14:editId="6C5C4357">
            <wp:extent cx="2390775" cy="828802"/>
            <wp:effectExtent l="0" t="0" r="0" b="9525"/>
            <wp:docPr id="22" name="Kép 22" descr="http://mediadeskhungary.eu/images/stories/kepzesek/sources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sources%20new%20logo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51" cy="8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A" w:rsidRPr="00C1745D" w:rsidRDefault="0068050A" w:rsidP="0068050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C1745D" w:rsidRDefault="00960B98" w:rsidP="0068050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18"/>
          <w:szCs w:val="18"/>
        </w:rPr>
      </w:pPr>
      <w:r w:rsidRPr="00C1745D">
        <w:rPr>
          <w:rStyle w:val="Kiemels2"/>
          <w:rFonts w:ascii="Verdana" w:hAnsi="Verdana"/>
          <w:color w:val="0070C0"/>
          <w:sz w:val="18"/>
          <w:szCs w:val="18"/>
        </w:rPr>
        <w:t>SCRIPT DEVELOPMENT</w:t>
      </w:r>
    </w:p>
    <w:p w:rsidR="00960B98" w:rsidRPr="00C1745D" w:rsidRDefault="0068050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C1745D">
        <w:rPr>
          <w:rFonts w:ascii="Verdana" w:hAnsi="Verdana"/>
          <w:color w:val="3E4545"/>
          <w:sz w:val="18"/>
          <w:szCs w:val="18"/>
        </w:rPr>
        <w:br/>
      </w:r>
      <w:r w:rsidR="00960B98" w:rsidRPr="00C1745D">
        <w:rPr>
          <w:rFonts w:ascii="Verdana" w:hAnsi="Verdana"/>
          <w:color w:val="3E4545"/>
          <w:sz w:val="18"/>
          <w:szCs w:val="18"/>
        </w:rPr>
        <w:t xml:space="preserve">7 napos forgatókönyv-fejlesztői </w:t>
      </w:r>
      <w:proofErr w:type="spellStart"/>
      <w:r w:rsidR="00960B98" w:rsidRPr="00C1745D">
        <w:rPr>
          <w:rFonts w:ascii="Verdana" w:hAnsi="Verdana"/>
          <w:color w:val="3E4545"/>
          <w:sz w:val="18"/>
          <w:szCs w:val="18"/>
        </w:rPr>
        <w:t>workshop</w:t>
      </w:r>
      <w:proofErr w:type="spellEnd"/>
      <w:r w:rsidR="00960B98" w:rsidRPr="00C1745D">
        <w:rPr>
          <w:rFonts w:ascii="Verdana" w:hAnsi="Verdana"/>
          <w:color w:val="3E4545"/>
          <w:sz w:val="18"/>
          <w:szCs w:val="18"/>
        </w:rPr>
        <w:t xml:space="preserve"> forgatókönyvíróknak, producereknek és rendezőknek. A képzésre fejlesztés alatt álló játékfilmes, illetve kreatív dokumentumfilmes  projektekkel lehet jelentkezni. </w:t>
      </w:r>
    </w:p>
    <w:p w:rsidR="00960B98" w:rsidRPr="00C1745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C1745D">
        <w:rPr>
          <w:rFonts w:ascii="Verdana" w:hAnsi="Verdana"/>
          <w:color w:val="3E4545"/>
          <w:sz w:val="18"/>
          <w:szCs w:val="18"/>
        </w:rPr>
        <w:br/>
      </w:r>
      <w:r w:rsidR="0068050A" w:rsidRPr="00C1745D">
        <w:rPr>
          <w:rFonts w:ascii="Verdana" w:hAnsi="Verdana"/>
          <w:b/>
          <w:color w:val="0070C0"/>
          <w:sz w:val="18"/>
          <w:szCs w:val="18"/>
        </w:rPr>
        <w:t>Mikor és hol?</w:t>
      </w:r>
      <w:r w:rsidR="0068050A" w:rsidRPr="00C1745D">
        <w:rPr>
          <w:rFonts w:ascii="Verdana" w:hAnsi="Verdana"/>
          <w:b/>
          <w:color w:val="3E4545"/>
          <w:sz w:val="18"/>
          <w:szCs w:val="18"/>
        </w:rPr>
        <w:br/>
      </w:r>
      <w:r w:rsidRPr="00C1745D">
        <w:rPr>
          <w:rStyle w:val="Kiemels2"/>
          <w:rFonts w:ascii="Verdana" w:hAnsi="Verdana"/>
          <w:b w:val="0"/>
          <w:color w:val="3E4545"/>
          <w:sz w:val="18"/>
          <w:szCs w:val="18"/>
        </w:rPr>
        <w:t>2016</w:t>
      </w:r>
      <w:r w:rsidR="00641A6B" w:rsidRPr="00C1745D">
        <w:rPr>
          <w:rStyle w:val="Kiemels2"/>
          <w:rFonts w:ascii="Verdana" w:hAnsi="Verdana"/>
          <w:b w:val="0"/>
          <w:color w:val="3E4545"/>
          <w:sz w:val="18"/>
          <w:szCs w:val="18"/>
        </w:rPr>
        <w:t>.</w:t>
      </w:r>
      <w:r w:rsidRPr="00C1745D">
        <w:rPr>
          <w:rStyle w:val="Kiemels2"/>
          <w:rFonts w:ascii="Verdana" w:hAnsi="Verdana"/>
          <w:b w:val="0"/>
          <w:color w:val="3E4545"/>
          <w:sz w:val="18"/>
          <w:szCs w:val="18"/>
        </w:rPr>
        <w:t xml:space="preserve"> június, Norvégia</w:t>
      </w:r>
      <w:r w:rsidRPr="00C1745D">
        <w:rPr>
          <w:rFonts w:ascii="Verdana" w:hAnsi="Verdana"/>
          <w:b/>
          <w:color w:val="3E4545"/>
          <w:sz w:val="18"/>
          <w:szCs w:val="18"/>
        </w:rPr>
        <w:br/>
      </w:r>
      <w:r w:rsidRPr="00C1745D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C1745D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="0068050A" w:rsidRPr="00C1745D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Pr="00C1745D">
        <w:rPr>
          <w:rStyle w:val="Kiemels2"/>
          <w:rFonts w:ascii="Verdana" w:hAnsi="Verdana"/>
          <w:b w:val="0"/>
          <w:color w:val="3E4545"/>
          <w:sz w:val="18"/>
          <w:szCs w:val="18"/>
        </w:rPr>
        <w:t>2016. március 1.</w:t>
      </w:r>
    </w:p>
    <w:p w:rsidR="006625BF" w:rsidRPr="00C1745D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C1745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18"/>
          <w:szCs w:val="18"/>
        </w:rPr>
      </w:pPr>
      <w:proofErr w:type="spellStart"/>
      <w:r w:rsidRPr="00C1745D">
        <w:rPr>
          <w:rStyle w:val="Kiemels2"/>
          <w:rFonts w:ascii="Verdana" w:hAnsi="Verdana"/>
          <w:color w:val="0070C0"/>
          <w:sz w:val="18"/>
          <w:szCs w:val="18"/>
        </w:rPr>
        <w:t>Projects</w:t>
      </w:r>
      <w:proofErr w:type="spellEnd"/>
      <w:r w:rsidRPr="00C1745D">
        <w:rPr>
          <w:rStyle w:val="Kiemels2"/>
          <w:rFonts w:ascii="Verdana" w:hAnsi="Verdana"/>
          <w:color w:val="0070C0"/>
          <w:sz w:val="18"/>
          <w:szCs w:val="18"/>
        </w:rPr>
        <w:t xml:space="preserve"> &amp; </w:t>
      </w:r>
      <w:proofErr w:type="spellStart"/>
      <w:r w:rsidRPr="00C1745D">
        <w:rPr>
          <w:rStyle w:val="Kiemels2"/>
          <w:rFonts w:ascii="Verdana" w:hAnsi="Verdana"/>
          <w:color w:val="0070C0"/>
          <w:sz w:val="18"/>
          <w:szCs w:val="18"/>
        </w:rPr>
        <w:t>Process</w:t>
      </w:r>
      <w:proofErr w:type="spellEnd"/>
      <w:r w:rsidR="006625BF" w:rsidRPr="00C1745D">
        <w:rPr>
          <w:rStyle w:val="Kiemels2"/>
          <w:rFonts w:ascii="Verdana" w:hAnsi="Verdana"/>
          <w:color w:val="0070C0"/>
          <w:sz w:val="18"/>
          <w:szCs w:val="18"/>
        </w:rPr>
        <w:br/>
      </w:r>
    </w:p>
    <w:p w:rsidR="00960B98" w:rsidRPr="00C1745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C1745D">
        <w:rPr>
          <w:rFonts w:ascii="Verdana" w:hAnsi="Verdana"/>
          <w:color w:val="3E4545"/>
          <w:sz w:val="18"/>
          <w:szCs w:val="18"/>
        </w:rPr>
        <w:t>Európai forgatókönyvírói mentorok képzése</w:t>
      </w:r>
    </w:p>
    <w:p w:rsidR="00960B98" w:rsidRPr="00C1745D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Mikor és hol?</w:t>
      </w:r>
      <w:r w:rsidR="00960B98" w:rsidRPr="00C1745D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C1745D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C1745D">
        <w:rPr>
          <w:rStyle w:val="Kiemels2"/>
          <w:rFonts w:ascii="Verdana" w:hAnsi="Verdana"/>
          <w:b w:val="0"/>
          <w:color w:val="3E4545"/>
          <w:sz w:val="18"/>
          <w:szCs w:val="18"/>
        </w:rPr>
        <w:t>2016</w:t>
      </w:r>
      <w:r w:rsidR="00641A6B" w:rsidRPr="00C1745D">
        <w:rPr>
          <w:rStyle w:val="Kiemels2"/>
          <w:rFonts w:ascii="Verdana" w:hAnsi="Verdana"/>
          <w:b w:val="0"/>
          <w:color w:val="3E4545"/>
          <w:sz w:val="18"/>
          <w:szCs w:val="18"/>
        </w:rPr>
        <w:t>.</w:t>
      </w:r>
      <w:r w:rsidR="00960B98" w:rsidRPr="00C1745D">
        <w:rPr>
          <w:rStyle w:val="Kiemels2"/>
          <w:rFonts w:ascii="Verdana" w:hAnsi="Verdana"/>
          <w:b w:val="0"/>
          <w:color w:val="3E4545"/>
          <w:sz w:val="18"/>
          <w:szCs w:val="18"/>
        </w:rPr>
        <w:t xml:space="preserve"> október, Finnország</w:t>
      </w:r>
      <w:r w:rsidR="00960B98" w:rsidRPr="00C1745D">
        <w:rPr>
          <w:rFonts w:ascii="Verdana" w:hAnsi="Verdana"/>
          <w:b/>
          <w:color w:val="3E4545"/>
          <w:sz w:val="18"/>
          <w:szCs w:val="18"/>
        </w:rPr>
        <w:br/>
      </w:r>
      <w:r w:rsidR="00960B98" w:rsidRPr="00C1745D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60B98" w:rsidRPr="00C1745D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C1745D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C1745D">
        <w:rPr>
          <w:rStyle w:val="Kiemels2"/>
          <w:rFonts w:ascii="Verdana" w:hAnsi="Verdana"/>
          <w:b w:val="0"/>
          <w:color w:val="3E4545"/>
          <w:sz w:val="18"/>
          <w:szCs w:val="18"/>
        </w:rPr>
        <w:t>2016. június 1.</w:t>
      </w:r>
    </w:p>
    <w:p w:rsidR="006625BF" w:rsidRPr="00C1745D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C1745D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0070C0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Elé</w:t>
      </w:r>
      <w:r w:rsidR="006625BF" w:rsidRPr="00C1745D">
        <w:rPr>
          <w:rFonts w:ascii="Verdana" w:hAnsi="Verdana"/>
          <w:b/>
          <w:color w:val="0070C0"/>
          <w:sz w:val="18"/>
          <w:szCs w:val="18"/>
        </w:rPr>
        <w:t>rhetőség és további információ:</w:t>
      </w:r>
      <w:r w:rsidRPr="00C1745D">
        <w:rPr>
          <w:rFonts w:ascii="Verdana" w:hAnsi="Verdana"/>
          <w:b/>
          <w:color w:val="0070C0"/>
          <w:sz w:val="18"/>
          <w:szCs w:val="18"/>
        </w:rPr>
        <w:br/>
      </w:r>
      <w:proofErr w:type="spellStart"/>
      <w:r w:rsidRPr="00C1745D">
        <w:rPr>
          <w:rFonts w:ascii="Verdana" w:hAnsi="Verdana"/>
          <w:color w:val="3E4545"/>
          <w:sz w:val="18"/>
          <w:szCs w:val="18"/>
        </w:rPr>
        <w:t>Köthener</w:t>
      </w:r>
      <w:proofErr w:type="spellEnd"/>
      <w:r w:rsidRPr="00C1745D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color w:val="3E4545"/>
          <w:sz w:val="18"/>
          <w:szCs w:val="18"/>
        </w:rPr>
        <w:t>Strasse</w:t>
      </w:r>
      <w:proofErr w:type="spellEnd"/>
      <w:r w:rsidRPr="00C1745D">
        <w:rPr>
          <w:rFonts w:ascii="Verdana" w:hAnsi="Verdana"/>
          <w:color w:val="3E4545"/>
          <w:sz w:val="18"/>
          <w:szCs w:val="18"/>
        </w:rPr>
        <w:t xml:space="preserve"> 44</w:t>
      </w:r>
      <w:r w:rsidRPr="00C1745D">
        <w:rPr>
          <w:rFonts w:ascii="Verdana" w:hAnsi="Verdana"/>
          <w:color w:val="3E4545"/>
          <w:sz w:val="18"/>
          <w:szCs w:val="18"/>
        </w:rPr>
        <w:br/>
        <w:t>D-10963 Berlin</w:t>
      </w:r>
      <w:r w:rsidRPr="00C1745D">
        <w:rPr>
          <w:rFonts w:ascii="Verdana" w:hAnsi="Verdana"/>
          <w:color w:val="3E4545"/>
          <w:sz w:val="18"/>
          <w:szCs w:val="18"/>
        </w:rPr>
        <w:br/>
        <w:t>tel. +49 30 8860211</w:t>
      </w:r>
      <w:r w:rsidRPr="00C1745D">
        <w:rPr>
          <w:rFonts w:ascii="Verdana" w:hAnsi="Verdana"/>
          <w:color w:val="3E4545"/>
          <w:sz w:val="18"/>
          <w:szCs w:val="18"/>
        </w:rPr>
        <w:br/>
        <w:t>fax +49 30 8860213</w:t>
      </w:r>
      <w:r w:rsidRPr="00C1745D">
        <w:rPr>
          <w:rFonts w:ascii="Verdana" w:hAnsi="Verdana"/>
          <w:color w:val="3E4545"/>
          <w:sz w:val="18"/>
          <w:szCs w:val="18"/>
        </w:rPr>
        <w:br/>
      </w:r>
      <w:hyperlink r:id="rId35" w:history="1">
        <w:r w:rsidRPr="00C1745D">
          <w:rPr>
            <w:rStyle w:val="Hiperhivatkozs"/>
            <w:rFonts w:ascii="Verdana" w:hAnsi="Verdana"/>
            <w:sz w:val="18"/>
            <w:szCs w:val="18"/>
          </w:rPr>
          <w:t>info@sources2.de</w:t>
        </w:r>
      </w:hyperlink>
      <w:r w:rsidRPr="00C1745D">
        <w:rPr>
          <w:rStyle w:val="Hiperhivatkozs"/>
          <w:rFonts w:ascii="Verdana" w:hAnsi="Verdana"/>
        </w:rPr>
        <w:br/>
      </w:r>
      <w:hyperlink r:id="rId36" w:history="1">
        <w:r w:rsidRPr="00C1745D">
          <w:rPr>
            <w:rStyle w:val="Hiperhivatkozs"/>
            <w:rFonts w:ascii="Verdana" w:hAnsi="Verdana"/>
            <w:sz w:val="18"/>
            <w:szCs w:val="18"/>
          </w:rPr>
          <w:t>www.sources2.de</w:t>
        </w:r>
        <w:r w:rsidRPr="00C1745D">
          <w:rPr>
            <w:rStyle w:val="Hiperhivatkozs"/>
            <w:rFonts w:ascii="Verdana" w:hAnsi="Verdana"/>
          </w:rPr>
          <w:br/>
        </w:r>
        <w:r w:rsidRPr="00C1745D">
          <w:rPr>
            <w:rStyle w:val="Hiperhivatkozs"/>
            <w:rFonts w:ascii="Verdana" w:hAnsi="Verdana"/>
            <w:sz w:val="18"/>
            <w:szCs w:val="18"/>
          </w:rPr>
          <w:t>https://www.facebook.com/pages/Sources-2/381752485202801</w:t>
        </w:r>
      </w:hyperlink>
    </w:p>
    <w:p w:rsidR="009D6F39" w:rsidRPr="00C1745D" w:rsidRDefault="009507F0" w:rsidP="008763A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C1745D">
        <w:rPr>
          <w:rFonts w:ascii="Verdana" w:hAnsi="Verdana"/>
          <w:color w:val="3E4545"/>
          <w:sz w:val="18"/>
          <w:szCs w:val="18"/>
        </w:rPr>
        <w:t> </w:t>
      </w:r>
    </w:p>
    <w:p w:rsidR="008763AA" w:rsidRPr="00C1745D" w:rsidRDefault="008763AA" w:rsidP="008763A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0E343B" w:rsidRPr="00C1745D" w:rsidRDefault="000E343B" w:rsidP="008763A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C1745D">
        <w:rPr>
          <w:rFonts w:ascii="Verdana" w:hAnsi="Verdana"/>
          <w:color w:val="3E4545"/>
          <w:sz w:val="18"/>
          <w:szCs w:val="18"/>
        </w:rPr>
        <w:br/>
      </w:r>
    </w:p>
    <w:p w:rsidR="009D6F39" w:rsidRPr="00C1745D" w:rsidRDefault="009D6F39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C1745D">
        <w:rPr>
          <w:rFonts w:ascii="Verdana" w:hAnsi="Verdana"/>
          <w:b/>
          <w:color w:val="0070C0"/>
        </w:rPr>
        <w:t xml:space="preserve">Hírek: </w:t>
      </w:r>
    </w:p>
    <w:p w:rsidR="000E343B" w:rsidRPr="00C1745D" w:rsidRDefault="000E343B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1C1ACC" w:rsidRPr="00C1745D" w:rsidRDefault="00A74792" w:rsidP="00B61544">
      <w:pPr>
        <w:pStyle w:val="NormlWeb"/>
        <w:rPr>
          <w:rFonts w:ascii="Verdana" w:hAnsi="Verdana"/>
          <w:b/>
          <w:color w:val="0070C0"/>
          <w:sz w:val="23"/>
          <w:szCs w:val="23"/>
        </w:rPr>
      </w:pPr>
      <w:hyperlink r:id="rId37" w:history="1"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>MIFA 2016</w:t>
        </w:r>
      </w:hyperlink>
      <w:r w:rsidR="001C1ACC" w:rsidRPr="00C1745D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1C1ACC" w:rsidRPr="00C1745D" w:rsidRDefault="001C1ACC" w:rsidP="001C1ACC">
      <w:pPr>
        <w:pStyle w:val="Cmsor2"/>
        <w:rPr>
          <w:rFonts w:ascii="Verdana" w:hAnsi="Verdana"/>
        </w:rPr>
      </w:pPr>
      <w:r w:rsidRPr="00C1745D">
        <w:rPr>
          <w:rFonts w:ascii="Verdana" w:hAnsi="Verdana"/>
          <w:noProof/>
        </w:rPr>
        <w:drawing>
          <wp:inline distT="0" distB="0" distL="0" distR="0" wp14:anchorId="2A905D36" wp14:editId="7F54BD26">
            <wp:extent cx="2362200" cy="511810"/>
            <wp:effectExtent l="0" t="0" r="0" b="2540"/>
            <wp:docPr id="19" name="Kép 19" descr="http://mediadeskhungary.eu/images/stories/hirek/annecy-logo-300x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hirek/annecy-logo-300x6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CC" w:rsidRPr="00C1745D" w:rsidRDefault="001C1ACC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Az </w:t>
      </w:r>
      <w:proofErr w:type="spellStart"/>
      <w:r w:rsidRPr="00C1745D">
        <w:rPr>
          <w:rFonts w:ascii="Verdana" w:hAnsi="Verdana"/>
          <w:sz w:val="18"/>
          <w:szCs w:val="18"/>
        </w:rPr>
        <w:t>Annecy</w:t>
      </w:r>
      <w:proofErr w:type="spellEnd"/>
      <w:r w:rsidRPr="00C1745D">
        <w:rPr>
          <w:rFonts w:ascii="Verdana" w:hAnsi="Verdana"/>
          <w:sz w:val="18"/>
          <w:szCs w:val="18"/>
        </w:rPr>
        <w:t xml:space="preserve"> International </w:t>
      </w:r>
      <w:proofErr w:type="spellStart"/>
      <w:r w:rsidRPr="00C1745D">
        <w:rPr>
          <w:rFonts w:ascii="Verdana" w:hAnsi="Verdana"/>
          <w:sz w:val="18"/>
          <w:szCs w:val="18"/>
        </w:rPr>
        <w:t>Animated</w:t>
      </w:r>
      <w:proofErr w:type="spellEnd"/>
      <w:r w:rsidRPr="00C1745D">
        <w:rPr>
          <w:rFonts w:ascii="Verdana" w:hAnsi="Verdana"/>
          <w:sz w:val="18"/>
          <w:szCs w:val="18"/>
        </w:rPr>
        <w:t xml:space="preserve"> Film </w:t>
      </w:r>
      <w:proofErr w:type="spellStart"/>
      <w:r w:rsidRPr="00C1745D">
        <w:rPr>
          <w:rFonts w:ascii="Verdana" w:hAnsi="Verdana"/>
          <w:sz w:val="18"/>
          <w:szCs w:val="18"/>
        </w:rPr>
        <w:t>Festival</w:t>
      </w:r>
      <w:proofErr w:type="spellEnd"/>
      <w:r w:rsidRPr="00C1745D">
        <w:rPr>
          <w:rFonts w:ascii="Verdana" w:hAnsi="Verdana"/>
          <w:sz w:val="18"/>
          <w:szCs w:val="18"/>
        </w:rPr>
        <w:t xml:space="preserve"> és a </w:t>
      </w:r>
      <w:proofErr w:type="spellStart"/>
      <w:r w:rsidRPr="00C1745D">
        <w:rPr>
          <w:rFonts w:ascii="Verdana" w:hAnsi="Verdana"/>
          <w:sz w:val="18"/>
          <w:szCs w:val="18"/>
        </w:rPr>
        <w:t>Mifa</w:t>
      </w:r>
      <w:proofErr w:type="spellEnd"/>
      <w:r w:rsidRPr="00C1745D">
        <w:rPr>
          <w:rFonts w:ascii="Verdana" w:hAnsi="Verdana"/>
          <w:sz w:val="18"/>
          <w:szCs w:val="18"/>
        </w:rPr>
        <w:t xml:space="preserve"> (</w:t>
      </w:r>
      <w:proofErr w:type="spellStart"/>
      <w:r w:rsidRPr="00C1745D">
        <w:rPr>
          <w:rFonts w:ascii="Verdana" w:hAnsi="Verdana"/>
          <w:sz w:val="18"/>
          <w:szCs w:val="18"/>
        </w:rPr>
        <w:t>Marché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international</w:t>
      </w:r>
      <w:proofErr w:type="spellEnd"/>
      <w:r w:rsidRPr="00C1745D">
        <w:rPr>
          <w:rFonts w:ascii="Verdana" w:hAnsi="Verdana"/>
          <w:sz w:val="18"/>
          <w:szCs w:val="18"/>
        </w:rPr>
        <w:t xml:space="preserve"> du film d'</w:t>
      </w:r>
      <w:proofErr w:type="spellStart"/>
      <w:r w:rsidRPr="00C1745D">
        <w:rPr>
          <w:rFonts w:ascii="Verdana" w:hAnsi="Verdana"/>
          <w:sz w:val="18"/>
          <w:szCs w:val="18"/>
        </w:rPr>
        <w:t>animation</w:t>
      </w:r>
      <w:proofErr w:type="spellEnd"/>
      <w:r w:rsidRPr="00C1745D">
        <w:rPr>
          <w:rFonts w:ascii="Verdana" w:hAnsi="Verdana"/>
          <w:sz w:val="18"/>
          <w:szCs w:val="18"/>
        </w:rPr>
        <w:t>) felhívására kezdeti fázisban lévő projektekkel rendelkező írók, rendezők, producerek jelentkezését várják</w:t>
      </w:r>
      <w:r w:rsidR="00B61544" w:rsidRPr="00C1745D">
        <w:rPr>
          <w:rFonts w:ascii="Verdana" w:hAnsi="Verdana"/>
          <w:sz w:val="18"/>
          <w:szCs w:val="18"/>
        </w:rPr>
        <w:t xml:space="preserve"> a szervezők</w:t>
      </w:r>
      <w:r w:rsidRPr="00C1745D">
        <w:rPr>
          <w:rFonts w:ascii="Verdana" w:hAnsi="Verdana"/>
          <w:sz w:val="18"/>
          <w:szCs w:val="18"/>
        </w:rPr>
        <w:t>.</w:t>
      </w:r>
    </w:p>
    <w:p w:rsidR="001C1ACC" w:rsidRPr="00C1745D" w:rsidRDefault="001C1ACC" w:rsidP="001C1ACC">
      <w:pPr>
        <w:pStyle w:val="NormlWeb"/>
        <w:rPr>
          <w:rFonts w:ascii="Verdana" w:hAnsi="Verdana"/>
          <w:b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B61544" w:rsidRPr="00C1745D">
        <w:rPr>
          <w:rFonts w:ascii="Verdana" w:hAnsi="Verdana"/>
          <w:b/>
          <w:sz w:val="18"/>
          <w:szCs w:val="18"/>
        </w:rPr>
        <w:br/>
      </w:r>
      <w:r w:rsidRPr="00C1745D">
        <w:rPr>
          <w:rStyle w:val="Kiemels2"/>
          <w:rFonts w:ascii="Verdana" w:hAnsi="Verdana"/>
          <w:b w:val="0"/>
          <w:sz w:val="18"/>
          <w:szCs w:val="18"/>
        </w:rPr>
        <w:t>2016. február 12.</w:t>
      </w:r>
    </w:p>
    <w:p w:rsidR="001C1ACC" w:rsidRPr="00C1745D" w:rsidRDefault="00B61544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Kinek szól?</w:t>
      </w:r>
      <w:r w:rsidRPr="00C1745D">
        <w:rPr>
          <w:rFonts w:ascii="Verdana" w:hAnsi="Verdana"/>
          <w:sz w:val="18"/>
          <w:szCs w:val="18"/>
        </w:rPr>
        <w:br/>
        <w:t>O</w:t>
      </w:r>
      <w:r w:rsidR="001C1ACC" w:rsidRPr="00C1745D">
        <w:rPr>
          <w:rFonts w:ascii="Verdana" w:hAnsi="Verdana"/>
          <w:sz w:val="18"/>
          <w:szCs w:val="18"/>
        </w:rPr>
        <w:t>lyan új tehetségeknek, akik korai fázisban lévő projektjüknek a következő lehetőségek révén kívánnak esélyt adni:</w:t>
      </w:r>
    </w:p>
    <w:p w:rsidR="001C1ACC" w:rsidRPr="00C1745D" w:rsidRDefault="001C1ACC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- </w:t>
      </w:r>
      <w:proofErr w:type="spellStart"/>
      <w:r w:rsidRPr="00C1745D">
        <w:rPr>
          <w:rFonts w:ascii="Verdana" w:hAnsi="Verdana"/>
          <w:sz w:val="18"/>
          <w:szCs w:val="18"/>
        </w:rPr>
        <w:t>Mifa</w:t>
      </w:r>
      <w:proofErr w:type="spellEnd"/>
      <w:r w:rsidRPr="00C1745D">
        <w:rPr>
          <w:rFonts w:ascii="Verdana" w:hAnsi="Verdana"/>
          <w:sz w:val="18"/>
          <w:szCs w:val="18"/>
        </w:rPr>
        <w:t xml:space="preserve"> akkreditáció</w:t>
      </w:r>
      <w:r w:rsidRPr="00C1745D">
        <w:rPr>
          <w:rFonts w:ascii="Verdana" w:hAnsi="Verdana"/>
          <w:sz w:val="18"/>
          <w:szCs w:val="18"/>
        </w:rPr>
        <w:br/>
        <w:t xml:space="preserve">- Részvétel és prezentáció a </w:t>
      </w:r>
      <w:proofErr w:type="spellStart"/>
      <w:r w:rsidRPr="00C1745D">
        <w:rPr>
          <w:rFonts w:ascii="Verdana" w:hAnsi="Verdana"/>
          <w:sz w:val="18"/>
          <w:szCs w:val="18"/>
        </w:rPr>
        <w:t>Mifa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Pitches</w:t>
      </w:r>
      <w:proofErr w:type="spellEnd"/>
      <w:r w:rsidRPr="00C1745D">
        <w:rPr>
          <w:rFonts w:ascii="Verdana" w:hAnsi="Verdana"/>
          <w:sz w:val="18"/>
          <w:szCs w:val="18"/>
        </w:rPr>
        <w:t xml:space="preserve"> eseményen június 16-19-ig</w:t>
      </w:r>
      <w:r w:rsidRPr="00C1745D">
        <w:rPr>
          <w:rFonts w:ascii="Verdana" w:hAnsi="Verdana"/>
          <w:sz w:val="18"/>
          <w:szCs w:val="18"/>
        </w:rPr>
        <w:br/>
        <w:t>- Esély partneri díjak elnyerésére (</w:t>
      </w:r>
      <w:proofErr w:type="spellStart"/>
      <w:r w:rsidRPr="00C1745D">
        <w:rPr>
          <w:rFonts w:ascii="Verdana" w:hAnsi="Verdana"/>
          <w:sz w:val="18"/>
          <w:szCs w:val="18"/>
        </w:rPr>
        <w:t>Arte</w:t>
      </w:r>
      <w:proofErr w:type="spellEnd"/>
      <w:r w:rsidRPr="00C1745D">
        <w:rPr>
          <w:rFonts w:ascii="Verdana" w:hAnsi="Verdana"/>
          <w:sz w:val="18"/>
          <w:szCs w:val="18"/>
        </w:rPr>
        <w:t xml:space="preserve">, Disney </w:t>
      </w:r>
      <w:proofErr w:type="spellStart"/>
      <w:r w:rsidRPr="00C1745D">
        <w:rPr>
          <w:rFonts w:ascii="Verdana" w:hAnsi="Verdana"/>
          <w:sz w:val="18"/>
          <w:szCs w:val="18"/>
        </w:rPr>
        <w:t>Channel</w:t>
      </w:r>
      <w:proofErr w:type="spellEnd"/>
      <w:r w:rsidRPr="00C1745D">
        <w:rPr>
          <w:rFonts w:ascii="Verdana" w:hAnsi="Verdana"/>
          <w:sz w:val="18"/>
          <w:szCs w:val="18"/>
        </w:rPr>
        <w:t xml:space="preserve">, </w:t>
      </w:r>
      <w:proofErr w:type="spellStart"/>
      <w:r w:rsidRPr="00C1745D">
        <w:rPr>
          <w:rFonts w:ascii="Verdana" w:hAnsi="Verdana"/>
          <w:sz w:val="18"/>
          <w:szCs w:val="18"/>
        </w:rPr>
        <w:t>Folimage</w:t>
      </w:r>
      <w:proofErr w:type="spellEnd"/>
      <w:r w:rsidRPr="00C1745D">
        <w:rPr>
          <w:rFonts w:ascii="Verdana" w:hAnsi="Verdana"/>
          <w:sz w:val="18"/>
          <w:szCs w:val="18"/>
        </w:rPr>
        <w:t xml:space="preserve">, France </w:t>
      </w:r>
      <w:proofErr w:type="spellStart"/>
      <w:r w:rsidRPr="00C1745D">
        <w:rPr>
          <w:rFonts w:ascii="Verdana" w:hAnsi="Verdana"/>
          <w:sz w:val="18"/>
          <w:szCs w:val="18"/>
        </w:rPr>
        <w:t>Télévisions</w:t>
      </w:r>
      <w:proofErr w:type="spellEnd"/>
      <w:r w:rsidRPr="00C1745D">
        <w:rPr>
          <w:rFonts w:ascii="Verdana" w:hAnsi="Verdana"/>
          <w:sz w:val="18"/>
          <w:szCs w:val="18"/>
        </w:rPr>
        <w:t xml:space="preserve"> stb.)</w:t>
      </w:r>
      <w:r w:rsidRPr="00C1745D">
        <w:rPr>
          <w:rFonts w:ascii="Verdana" w:hAnsi="Verdana"/>
          <w:sz w:val="18"/>
          <w:szCs w:val="18"/>
        </w:rPr>
        <w:br/>
        <w:t>- Lehetőség a projekthez szükséges támogatások megszerzésére</w:t>
      </w:r>
    </w:p>
    <w:p w:rsidR="001C1ACC" w:rsidRPr="00C1745D" w:rsidRDefault="001C1ACC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Feltételek:</w:t>
      </w:r>
      <w:r w:rsidRPr="00C1745D">
        <w:rPr>
          <w:rFonts w:ascii="Verdana" w:hAnsi="Verdana"/>
          <w:sz w:val="18"/>
          <w:szCs w:val="18"/>
        </w:rPr>
        <w:br/>
        <w:t xml:space="preserve">- A projekt legyen korai fázisban (forgatókönyv, </w:t>
      </w:r>
      <w:proofErr w:type="spellStart"/>
      <w:r w:rsidRPr="00C1745D">
        <w:rPr>
          <w:rFonts w:ascii="Verdana" w:hAnsi="Verdana"/>
          <w:sz w:val="18"/>
          <w:szCs w:val="18"/>
        </w:rPr>
        <w:t>storyboard</w:t>
      </w:r>
      <w:proofErr w:type="spellEnd"/>
      <w:r w:rsidRPr="00C1745D">
        <w:rPr>
          <w:rFonts w:ascii="Verdana" w:hAnsi="Verdana"/>
          <w:sz w:val="18"/>
          <w:szCs w:val="18"/>
        </w:rPr>
        <w:t>, szándéknyilatkozat)</w:t>
      </w:r>
      <w:r w:rsidRPr="00C1745D">
        <w:rPr>
          <w:rFonts w:ascii="Verdana" w:hAnsi="Verdana"/>
          <w:sz w:val="18"/>
          <w:szCs w:val="18"/>
        </w:rPr>
        <w:br/>
        <w:t>- 4 kategória: rövidfilmek, játékfilmek, televíziós sorozatok, transzmédia</w:t>
      </w:r>
    </w:p>
    <w:p w:rsidR="00A96E44" w:rsidRPr="00C1745D" w:rsidRDefault="00A74792" w:rsidP="00960B98">
      <w:pPr>
        <w:pStyle w:val="NormlWeb"/>
        <w:rPr>
          <w:rFonts w:ascii="Verdana" w:hAnsi="Verdana"/>
        </w:rPr>
      </w:pPr>
      <w:hyperlink r:id="rId39" w:history="1">
        <w:r w:rsidR="00B61544" w:rsidRPr="00C1745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1C1ACC" w:rsidRPr="00C1745D">
        <w:rPr>
          <w:rFonts w:ascii="Verdana" w:hAnsi="Verdana"/>
          <w:sz w:val="18"/>
          <w:szCs w:val="18"/>
        </w:rPr>
        <w:br/>
      </w:r>
      <w:r w:rsidR="00B61544" w:rsidRPr="00C1745D">
        <w:rPr>
          <w:rFonts w:ascii="Verdana" w:hAnsi="Verdana"/>
        </w:rPr>
        <w:br/>
      </w:r>
    </w:p>
    <w:p w:rsidR="001C1ACC" w:rsidRPr="00C1745D" w:rsidRDefault="00A74792" w:rsidP="00B61544">
      <w:pPr>
        <w:pStyle w:val="NormlWeb"/>
        <w:rPr>
          <w:rFonts w:ascii="Verdana" w:hAnsi="Verdana"/>
          <w:b/>
          <w:color w:val="0070C0"/>
          <w:sz w:val="23"/>
          <w:szCs w:val="23"/>
        </w:rPr>
      </w:pPr>
      <w:hyperlink r:id="rId40" w:history="1">
        <w:proofErr w:type="spellStart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>MeetMarket</w:t>
        </w:r>
        <w:proofErr w:type="spellEnd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 xml:space="preserve"> and </w:t>
        </w:r>
        <w:proofErr w:type="spellStart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>Alternate</w:t>
        </w:r>
        <w:proofErr w:type="spellEnd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 xml:space="preserve"> </w:t>
        </w:r>
        <w:proofErr w:type="spellStart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>Realities</w:t>
        </w:r>
        <w:proofErr w:type="spellEnd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 xml:space="preserve"> Market</w:t>
        </w:r>
      </w:hyperlink>
      <w:r w:rsidR="001C1ACC" w:rsidRPr="00C1745D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1C1ACC" w:rsidRPr="00C1745D" w:rsidRDefault="001C1ACC" w:rsidP="001C1ACC">
      <w:pPr>
        <w:pStyle w:val="NormlWeb"/>
        <w:rPr>
          <w:rFonts w:ascii="Verdana" w:hAnsi="Verdana"/>
        </w:rPr>
      </w:pPr>
      <w:r w:rsidRPr="00C1745D">
        <w:rPr>
          <w:rFonts w:ascii="Verdana" w:hAnsi="Verdana"/>
          <w:noProof/>
        </w:rPr>
        <w:drawing>
          <wp:inline distT="0" distB="0" distL="0" distR="0" wp14:anchorId="70E96784" wp14:editId="453537F3">
            <wp:extent cx="1866751" cy="1076325"/>
            <wp:effectExtent l="0" t="0" r="635" b="0"/>
            <wp:docPr id="20" name="Kép 20" descr="http://mediadeskhungary.eu/images/stories/hirek/sheffield%20doc%20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deskhungary.eu/images/stories/hirek/sheffield%20doc%20fest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5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CC" w:rsidRPr="00C1745D" w:rsidRDefault="001C1ACC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Megnyitották a jelentkezést a </w:t>
      </w:r>
      <w:proofErr w:type="spellStart"/>
      <w:r w:rsidRPr="00C1745D">
        <w:rPr>
          <w:rFonts w:ascii="Verdana" w:hAnsi="Verdana"/>
          <w:sz w:val="18"/>
          <w:szCs w:val="18"/>
        </w:rPr>
        <w:t>Sheffield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Doc</w:t>
      </w:r>
      <w:proofErr w:type="spellEnd"/>
      <w:r w:rsidRPr="00C1745D">
        <w:rPr>
          <w:rFonts w:ascii="Verdana" w:hAnsi="Verdana"/>
          <w:sz w:val="18"/>
          <w:szCs w:val="18"/>
        </w:rPr>
        <w:t xml:space="preserve">/Fest </w:t>
      </w:r>
      <w:proofErr w:type="spellStart"/>
      <w:r w:rsidRPr="00C1745D">
        <w:rPr>
          <w:rFonts w:ascii="Verdana" w:hAnsi="Verdana"/>
          <w:sz w:val="18"/>
          <w:szCs w:val="18"/>
        </w:rPr>
        <w:t>pitching</w:t>
      </w:r>
      <w:proofErr w:type="spellEnd"/>
      <w:r w:rsidRPr="00C1745D">
        <w:rPr>
          <w:rFonts w:ascii="Verdana" w:hAnsi="Verdana"/>
          <w:sz w:val="18"/>
          <w:szCs w:val="18"/>
        </w:rPr>
        <w:t xml:space="preserve"> kezdeményezéseire. </w:t>
      </w:r>
    </w:p>
    <w:p w:rsidR="009F390C" w:rsidRPr="00C1745D" w:rsidRDefault="001C1ACC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9F390C" w:rsidRPr="00C1745D">
        <w:rPr>
          <w:rFonts w:ascii="Verdana" w:hAnsi="Verdana"/>
          <w:b/>
          <w:sz w:val="18"/>
          <w:szCs w:val="18"/>
        </w:rPr>
        <w:br/>
      </w:r>
      <w:r w:rsidRPr="00C1745D">
        <w:rPr>
          <w:rStyle w:val="Kiemels2"/>
          <w:rFonts w:ascii="Verdana" w:hAnsi="Verdana"/>
          <w:b w:val="0"/>
          <w:sz w:val="18"/>
          <w:szCs w:val="18"/>
        </w:rPr>
        <w:t>2016. március 16.</w:t>
      </w:r>
      <w:r w:rsidR="009F390C" w:rsidRPr="00C1745D">
        <w:rPr>
          <w:rFonts w:ascii="Verdana" w:hAnsi="Verdana"/>
          <w:sz w:val="18"/>
          <w:szCs w:val="18"/>
        </w:rPr>
        <w:t xml:space="preserve"> </w:t>
      </w:r>
    </w:p>
    <w:p w:rsidR="009F390C" w:rsidRPr="00C1745D" w:rsidRDefault="009F390C" w:rsidP="009F390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C1745D">
        <w:rPr>
          <w:rFonts w:ascii="Verdana" w:hAnsi="Verdana"/>
          <w:sz w:val="18"/>
          <w:szCs w:val="18"/>
        </w:rPr>
        <w:br/>
        <w:t xml:space="preserve">A két vásár 300 nemzetközi finanszírozóval, műsorszóróval, forgalmazóval és kiállítóval való találkozást tesz lehetővé a résztvevő filmkészítők számára, hogy partneri kapcsolatokat alakítsanak ki és támogatókra találjanak projektjeikhez. </w:t>
      </w:r>
    </w:p>
    <w:p w:rsidR="001C1ACC" w:rsidRPr="00C1745D" w:rsidRDefault="009F390C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Elérhetőség:</w:t>
      </w:r>
      <w:r w:rsidRPr="00C1745D">
        <w:rPr>
          <w:rFonts w:ascii="Verdana" w:hAnsi="Verdana"/>
          <w:sz w:val="18"/>
          <w:szCs w:val="18"/>
        </w:rPr>
        <w:br/>
      </w:r>
      <w:hyperlink r:id="rId42" w:history="1">
        <w:r w:rsidRPr="00C1745D">
          <w:rPr>
            <w:rStyle w:val="Hiperhivatkozs"/>
            <w:rFonts w:ascii="Verdana" w:hAnsi="Verdana"/>
            <w:sz w:val="18"/>
            <w:szCs w:val="18"/>
          </w:rPr>
          <w:t>becky.webb@sidf.co.uk</w:t>
        </w:r>
      </w:hyperlink>
    </w:p>
    <w:p w:rsidR="001C1ACC" w:rsidRPr="00C1745D" w:rsidRDefault="00A74792" w:rsidP="001C1ACC">
      <w:pPr>
        <w:pStyle w:val="NormlWeb"/>
        <w:rPr>
          <w:rFonts w:ascii="Verdana" w:hAnsi="Verdana"/>
          <w:sz w:val="18"/>
          <w:szCs w:val="18"/>
        </w:rPr>
      </w:pPr>
      <w:hyperlink r:id="rId43" w:history="1">
        <w:r w:rsidR="009F390C" w:rsidRPr="00C1745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1C1ACC" w:rsidRPr="00C1745D" w:rsidRDefault="001C1ACC" w:rsidP="00960B98">
      <w:pPr>
        <w:pStyle w:val="NormlWeb"/>
        <w:rPr>
          <w:rFonts w:ascii="Verdana" w:hAnsi="Verdana"/>
        </w:rPr>
      </w:pPr>
    </w:p>
    <w:p w:rsidR="001C1ACC" w:rsidRPr="00C1745D" w:rsidRDefault="00A74792" w:rsidP="009F390C">
      <w:pPr>
        <w:pStyle w:val="NormlWeb"/>
        <w:rPr>
          <w:rFonts w:ascii="Verdana" w:hAnsi="Verdana"/>
          <w:b/>
          <w:color w:val="0070C0"/>
          <w:sz w:val="23"/>
          <w:szCs w:val="23"/>
        </w:rPr>
      </w:pPr>
      <w:hyperlink r:id="rId44" w:history="1">
        <w:proofErr w:type="spellStart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>EuroparlTV</w:t>
        </w:r>
        <w:proofErr w:type="spellEnd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 xml:space="preserve"> </w:t>
        </w:r>
        <w:proofErr w:type="spellStart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>webvideó</w:t>
        </w:r>
        <w:proofErr w:type="spellEnd"/>
        <w:r w:rsidR="001C1ACC" w:rsidRPr="00C1745D">
          <w:rPr>
            <w:rFonts w:ascii="Verdana" w:hAnsi="Verdana"/>
            <w:b/>
            <w:color w:val="0070C0"/>
            <w:sz w:val="23"/>
            <w:szCs w:val="23"/>
          </w:rPr>
          <w:t xml:space="preserve"> és multimédia tender</w:t>
        </w:r>
      </w:hyperlink>
      <w:r w:rsidR="001C1ACC" w:rsidRPr="00C1745D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1C1ACC" w:rsidRPr="00C1745D" w:rsidRDefault="001C1ACC" w:rsidP="001C1ACC">
      <w:pPr>
        <w:pStyle w:val="NormlWeb"/>
        <w:rPr>
          <w:rFonts w:ascii="Verdana" w:hAnsi="Verdana"/>
        </w:rPr>
      </w:pPr>
      <w:r w:rsidRPr="00C1745D">
        <w:rPr>
          <w:rFonts w:ascii="Verdana" w:hAnsi="Verdana"/>
          <w:noProof/>
        </w:rPr>
        <w:drawing>
          <wp:inline distT="0" distB="0" distL="0" distR="0" wp14:anchorId="25B04F01" wp14:editId="77D39826">
            <wp:extent cx="1973455" cy="1080000"/>
            <wp:effectExtent l="0" t="0" r="8255" b="6350"/>
            <wp:docPr id="21" name="Kép 21" descr="http://mediadeskhungary.eu/images/stories/hirek/european_parli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deskhungary.eu/images/stories/hirek/european_parliament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5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CC" w:rsidRPr="00C1745D" w:rsidRDefault="009F390C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br/>
      </w:r>
      <w:r w:rsidR="001C1ACC" w:rsidRPr="00C1745D">
        <w:rPr>
          <w:rFonts w:ascii="Verdana" w:hAnsi="Verdana"/>
          <w:sz w:val="18"/>
          <w:szCs w:val="18"/>
        </w:rPr>
        <w:t xml:space="preserve">Az Európai Parlament </w:t>
      </w:r>
      <w:proofErr w:type="spellStart"/>
      <w:r w:rsidR="001C1ACC" w:rsidRPr="00C1745D">
        <w:rPr>
          <w:rFonts w:ascii="Verdana" w:hAnsi="Verdana"/>
          <w:sz w:val="18"/>
          <w:szCs w:val="18"/>
        </w:rPr>
        <w:t>webTV</w:t>
      </w:r>
      <w:proofErr w:type="spellEnd"/>
      <w:r w:rsidR="001C1ACC" w:rsidRPr="00C1745D">
        <w:rPr>
          <w:rFonts w:ascii="Verdana" w:hAnsi="Verdana"/>
          <w:sz w:val="18"/>
          <w:szCs w:val="18"/>
        </w:rPr>
        <w:t xml:space="preserve"> csatornájának, az </w:t>
      </w:r>
      <w:proofErr w:type="spellStart"/>
      <w:r w:rsidR="001C1ACC" w:rsidRPr="00C1745D">
        <w:rPr>
          <w:rFonts w:ascii="Verdana" w:hAnsi="Verdana"/>
          <w:sz w:val="18"/>
          <w:szCs w:val="18"/>
        </w:rPr>
        <w:t>EuroparlTV-nek</w:t>
      </w:r>
      <w:proofErr w:type="spellEnd"/>
      <w:r w:rsidR="001C1ACC" w:rsidRPr="00C1745D">
        <w:rPr>
          <w:rFonts w:ascii="Verdana" w:hAnsi="Verdana"/>
          <w:sz w:val="18"/>
          <w:szCs w:val="18"/>
        </w:rPr>
        <w:t xml:space="preserve"> produkciós szerződése megújításra szorul, melynek érdekében az EP egy €16,5 millió összértékű, 5 évre szóló közbeszerzést hirdetett meg </w:t>
      </w:r>
      <w:proofErr w:type="spellStart"/>
      <w:r w:rsidR="001C1ACC" w:rsidRPr="00C1745D">
        <w:rPr>
          <w:rFonts w:ascii="Verdana" w:hAnsi="Verdana"/>
          <w:sz w:val="18"/>
          <w:szCs w:val="18"/>
        </w:rPr>
        <w:t>webvideó</w:t>
      </w:r>
      <w:proofErr w:type="spellEnd"/>
      <w:r w:rsidR="001C1ACC" w:rsidRPr="00C1745D">
        <w:rPr>
          <w:rFonts w:ascii="Verdana" w:hAnsi="Verdana"/>
          <w:sz w:val="18"/>
          <w:szCs w:val="18"/>
        </w:rPr>
        <w:t xml:space="preserve"> és multimédiás anyagok készítésére.</w:t>
      </w:r>
    </w:p>
    <w:p w:rsidR="001C1ACC" w:rsidRPr="00C1745D" w:rsidRDefault="001C1ACC" w:rsidP="001C1ACC">
      <w:pPr>
        <w:pStyle w:val="NormlWeb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b/>
          <w:color w:val="0070C0"/>
          <w:sz w:val="18"/>
          <w:szCs w:val="18"/>
        </w:rPr>
        <w:t>A pályázatok benyújtásának határideje:</w:t>
      </w:r>
      <w:r w:rsidRPr="00C1745D">
        <w:rPr>
          <w:rFonts w:ascii="Verdana" w:hAnsi="Verdana"/>
          <w:color w:val="0070C0"/>
          <w:sz w:val="18"/>
          <w:szCs w:val="18"/>
        </w:rPr>
        <w:t xml:space="preserve"> </w:t>
      </w:r>
      <w:r w:rsidR="009F390C" w:rsidRPr="00C1745D">
        <w:rPr>
          <w:rFonts w:ascii="Verdana" w:hAnsi="Verdana"/>
          <w:sz w:val="18"/>
          <w:szCs w:val="18"/>
        </w:rPr>
        <w:br/>
      </w:r>
      <w:r w:rsidRPr="00C1745D">
        <w:rPr>
          <w:rStyle w:val="Kiemels2"/>
          <w:rFonts w:ascii="Verdana" w:hAnsi="Verdana"/>
          <w:b w:val="0"/>
          <w:sz w:val="18"/>
          <w:szCs w:val="18"/>
        </w:rPr>
        <w:t>2016. február 1.</w:t>
      </w:r>
    </w:p>
    <w:p w:rsidR="001C1ACC" w:rsidRPr="00C1745D" w:rsidRDefault="001C1ACC" w:rsidP="001C1ACC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  <w:r w:rsidRPr="00C1745D">
        <w:rPr>
          <w:rFonts w:ascii="Verdana" w:hAnsi="Verdana"/>
          <w:sz w:val="18"/>
          <w:szCs w:val="18"/>
        </w:rPr>
        <w:t xml:space="preserve">A tender az alábbi honlapon érhető el: </w:t>
      </w:r>
      <w:hyperlink r:id="rId46" w:history="1">
        <w:r w:rsidRPr="00C1745D">
          <w:rPr>
            <w:rStyle w:val="Hiperhivatkozs"/>
            <w:rFonts w:ascii="Verdana" w:hAnsi="Verdana"/>
            <w:sz w:val="18"/>
            <w:szCs w:val="18"/>
          </w:rPr>
          <w:t>http://www.europarl.europa.eu/tenders/invitations.htm</w:t>
        </w:r>
      </w:hyperlink>
      <w:r w:rsidRPr="00C1745D">
        <w:rPr>
          <w:rFonts w:ascii="Verdana" w:hAnsi="Verdana"/>
          <w:sz w:val="18"/>
          <w:szCs w:val="18"/>
        </w:rPr>
        <w:t xml:space="preserve"> ("European </w:t>
      </w:r>
      <w:proofErr w:type="spellStart"/>
      <w:r w:rsidRPr="00C1745D">
        <w:rPr>
          <w:rFonts w:ascii="Verdana" w:hAnsi="Verdana"/>
          <w:sz w:val="18"/>
          <w:szCs w:val="18"/>
        </w:rPr>
        <w:t>Parliament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edited</w:t>
      </w:r>
      <w:proofErr w:type="spellEnd"/>
      <w:r w:rsidRPr="00C1745D">
        <w:rPr>
          <w:rFonts w:ascii="Verdana" w:hAnsi="Verdana"/>
          <w:sz w:val="18"/>
          <w:szCs w:val="18"/>
        </w:rPr>
        <w:t xml:space="preserve"> web video and </w:t>
      </w:r>
      <w:proofErr w:type="spellStart"/>
      <w:r w:rsidRPr="00C1745D">
        <w:rPr>
          <w:rFonts w:ascii="Verdana" w:hAnsi="Verdana"/>
          <w:sz w:val="18"/>
          <w:szCs w:val="18"/>
        </w:rPr>
        <w:t>other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multi-media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services</w:t>
      </w:r>
      <w:proofErr w:type="spellEnd"/>
      <w:r w:rsidRPr="00C1745D">
        <w:rPr>
          <w:rFonts w:ascii="Verdana" w:hAnsi="Verdana"/>
          <w:sz w:val="18"/>
          <w:szCs w:val="18"/>
        </w:rPr>
        <w:t xml:space="preserve"> (4 </w:t>
      </w:r>
      <w:proofErr w:type="spellStart"/>
      <w:r w:rsidRPr="00C1745D">
        <w:rPr>
          <w:rFonts w:ascii="Verdana" w:hAnsi="Verdana"/>
          <w:sz w:val="18"/>
          <w:szCs w:val="18"/>
        </w:rPr>
        <w:t>lots</w:t>
      </w:r>
      <w:proofErr w:type="spellEnd"/>
      <w:r w:rsidRPr="00C1745D">
        <w:rPr>
          <w:rFonts w:ascii="Verdana" w:hAnsi="Verdana"/>
          <w:sz w:val="18"/>
          <w:szCs w:val="18"/>
        </w:rPr>
        <w:t>)" alatt).</w:t>
      </w:r>
    </w:p>
    <w:p w:rsidR="002B3A52" w:rsidRPr="00C1745D" w:rsidRDefault="000026F2" w:rsidP="00960B98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C1745D">
        <w:rPr>
          <w:rStyle w:val="Hiperhivatkozs"/>
          <w:rFonts w:ascii="Verdana" w:hAnsi="Verdana"/>
          <w:sz w:val="18"/>
          <w:szCs w:val="18"/>
        </w:rPr>
        <w:br/>
      </w:r>
      <w:r w:rsidR="002B3A52" w:rsidRPr="00C1745D">
        <w:rPr>
          <w:rStyle w:val="Hiperhivatkozs"/>
          <w:rFonts w:ascii="Verdana" w:hAnsi="Verdana"/>
          <w:b/>
          <w:bCs/>
          <w:color w:val="2A88CB"/>
          <w:spacing w:val="15"/>
          <w:sz w:val="18"/>
          <w:szCs w:val="18"/>
          <w:u w:val="none"/>
        </w:rPr>
        <w:br/>
      </w:r>
      <w:r w:rsidR="00F93FFB" w:rsidRPr="00C1745D">
        <w:rPr>
          <w:rFonts w:ascii="Verdana" w:hAnsi="Verdana"/>
        </w:rPr>
        <w:br/>
      </w:r>
      <w:r w:rsidR="00960B98" w:rsidRPr="00C1745D">
        <w:rPr>
          <w:rFonts w:ascii="Verdana" w:hAnsi="Verdana"/>
        </w:rPr>
        <w:br/>
      </w:r>
      <w:r w:rsidR="00FB2A93" w:rsidRPr="00C1745D">
        <w:rPr>
          <w:rFonts w:ascii="Verdana" w:hAnsi="Verdana"/>
          <w:b/>
          <w:color w:val="0070C0"/>
        </w:rPr>
        <w:br/>
      </w:r>
      <w:r w:rsidR="00715F10" w:rsidRPr="00C1745D">
        <w:rPr>
          <w:rFonts w:ascii="Verdana" w:hAnsi="Verdana"/>
          <w:b/>
          <w:color w:val="0070C0"/>
        </w:rPr>
        <w:t xml:space="preserve">Közelgő pályázati határidők: </w:t>
      </w:r>
      <w:r w:rsidR="00715F10" w:rsidRPr="00C1745D">
        <w:rPr>
          <w:rFonts w:ascii="Verdana" w:hAnsi="Verdana"/>
          <w:b/>
          <w:color w:val="0070C0"/>
        </w:rPr>
        <w:br/>
      </w:r>
      <w:r w:rsidR="002B3A52" w:rsidRPr="00C1745D">
        <w:rPr>
          <w:rFonts w:ascii="Verdana" w:hAnsi="Verdana"/>
          <w:b/>
          <w:color w:val="0070C0"/>
          <w:sz w:val="18"/>
          <w:szCs w:val="18"/>
        </w:rPr>
        <w:br/>
      </w:r>
    </w:p>
    <w:p w:rsidR="00715F10" w:rsidRPr="00C1745D" w:rsidRDefault="00715F10" w:rsidP="00960B98">
      <w:pPr>
        <w:pStyle w:val="NormlWeb"/>
        <w:rPr>
          <w:rFonts w:ascii="Verdana" w:hAnsi="Verdana"/>
        </w:rPr>
      </w:pPr>
      <w:r w:rsidRPr="00C1745D">
        <w:rPr>
          <w:rStyle w:val="Kiemels2"/>
          <w:rFonts w:ascii="Verdana" w:hAnsi="Verdana"/>
          <w:color w:val="0070C0"/>
          <w:sz w:val="18"/>
          <w:szCs w:val="18"/>
        </w:rPr>
        <w:t xml:space="preserve">Általános tudnivalók: </w:t>
      </w:r>
    </w:p>
    <w:p w:rsidR="00715F10" w:rsidRPr="00C1745D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C1745D">
        <w:rPr>
          <w:rFonts w:ascii="Verdana" w:hAnsi="Verdana"/>
          <w:sz w:val="18"/>
          <w:szCs w:val="18"/>
        </w:rPr>
        <w:t>eFormon</w:t>
      </w:r>
      <w:proofErr w:type="spellEnd"/>
      <w:r w:rsidRPr="00C1745D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C1745D">
        <w:rPr>
          <w:rFonts w:ascii="Verdana" w:hAnsi="Verdana"/>
          <w:sz w:val="18"/>
          <w:szCs w:val="18"/>
        </w:rPr>
        <w:t>Commission</w:t>
      </w:r>
      <w:proofErr w:type="spellEnd"/>
      <w:r w:rsidRPr="00C1745D">
        <w:rPr>
          <w:rFonts w:ascii="Verdana" w:hAnsi="Verdana"/>
          <w:sz w:val="18"/>
          <w:szCs w:val="18"/>
        </w:rPr>
        <w:t xml:space="preserve"> </w:t>
      </w:r>
      <w:proofErr w:type="spellStart"/>
      <w:r w:rsidRPr="00C1745D">
        <w:rPr>
          <w:rFonts w:ascii="Verdana" w:hAnsi="Verdana"/>
          <w:sz w:val="18"/>
          <w:szCs w:val="18"/>
        </w:rPr>
        <w:t>Authentication</w:t>
      </w:r>
      <w:proofErr w:type="spellEnd"/>
      <w:r w:rsidRPr="00C1745D">
        <w:rPr>
          <w:rFonts w:ascii="Verdana" w:hAnsi="Verdana"/>
          <w:sz w:val="18"/>
          <w:szCs w:val="18"/>
        </w:rPr>
        <w:t xml:space="preserve"> Service) hozzáférését:</w:t>
      </w:r>
    </w:p>
    <w:p w:rsidR="00715F10" w:rsidRPr="00C1745D" w:rsidRDefault="00A74792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47" w:history="1">
        <w:r w:rsidR="00715F10" w:rsidRPr="00C1745D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715F10" w:rsidRPr="00C1745D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715F10" w:rsidRPr="00C1745D" w:rsidRDefault="00A74792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48" w:history="1">
        <w:r w:rsidR="00715F10" w:rsidRPr="00C1745D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715F10" w:rsidRPr="00C1745D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C1745D">
        <w:rPr>
          <w:rFonts w:ascii="Verdana" w:hAnsi="Verdana"/>
          <w:sz w:val="18"/>
          <w:szCs w:val="18"/>
        </w:rPr>
        <w:t>eFormokhoz</w:t>
      </w:r>
      <w:proofErr w:type="spellEnd"/>
      <w:r w:rsidRPr="00C1745D">
        <w:rPr>
          <w:rFonts w:ascii="Verdana" w:hAnsi="Verdana"/>
          <w:sz w:val="18"/>
          <w:szCs w:val="18"/>
        </w:rPr>
        <w:t>, és megkezdhetjük a pályázat elkészítését.</w:t>
      </w:r>
    </w:p>
    <w:p w:rsidR="004F37CC" w:rsidRPr="00C1745D" w:rsidRDefault="00715F10" w:rsidP="004F37CC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C1745D">
        <w:rPr>
          <w:rFonts w:ascii="Verdana" w:hAnsi="Verdana"/>
          <w:sz w:val="18"/>
          <w:szCs w:val="18"/>
        </w:rPr>
        <w:t>eFormokat</w:t>
      </w:r>
      <w:proofErr w:type="spellEnd"/>
      <w:r w:rsidRPr="00C1745D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="004F37CC" w:rsidRPr="00C1745D">
        <w:rPr>
          <w:rFonts w:ascii="Verdana" w:hAnsi="Verdana"/>
          <w:sz w:val="18"/>
          <w:szCs w:val="18"/>
        </w:rPr>
        <w:br/>
      </w:r>
    </w:p>
    <w:p w:rsidR="001C1ACC" w:rsidRPr="00C1745D" w:rsidRDefault="00A74792" w:rsidP="001C1A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49" w:history="1">
        <w:r w:rsidR="001C1ACC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11/2015 Nemzetközi koprodukciós alapok</w:t>
        </w:r>
      </w:hyperlink>
      <w:r w:rsidR="001C1ACC" w:rsidRPr="00C1745D">
        <w:rPr>
          <w:rFonts w:ascii="Verdana" w:hAnsi="Verdana"/>
          <w:sz w:val="17"/>
          <w:szCs w:val="17"/>
        </w:rPr>
        <w:br/>
      </w:r>
      <w:r w:rsidR="001C1ACC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Határidő:</w:t>
      </w:r>
      <w:r w:rsidR="001C1ACC" w:rsidRPr="00C1745D">
        <w:rPr>
          <w:rFonts w:ascii="Verdana" w:hAnsi="Verdana"/>
          <w:sz w:val="17"/>
          <w:szCs w:val="17"/>
        </w:rPr>
        <w:t xml:space="preserve"> </w:t>
      </w:r>
      <w:r w:rsidR="001C1A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február 25.</w:t>
      </w:r>
    </w:p>
    <w:p w:rsidR="001C1ACC" w:rsidRPr="00C1745D" w:rsidRDefault="00A74792" w:rsidP="001C1A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0" w:history="1">
        <w:r w:rsidR="001C1ACC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20/2015 Videojátékok fejlesztése</w:t>
        </w:r>
      </w:hyperlink>
      <w:r w:rsidR="001C1A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1C1ACC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Határidő:</w:t>
      </w:r>
      <w:r w:rsidR="001C1ACC" w:rsidRPr="00C1745D">
        <w:rPr>
          <w:rFonts w:ascii="Verdana" w:hAnsi="Verdana"/>
          <w:sz w:val="17"/>
          <w:szCs w:val="17"/>
        </w:rPr>
        <w:t xml:space="preserve"> </w:t>
      </w:r>
      <w:r w:rsidR="001C1A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3.</w:t>
      </w:r>
    </w:p>
    <w:p w:rsidR="001C1ACC" w:rsidRPr="00C1745D" w:rsidRDefault="00A74792" w:rsidP="001C1A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1" w:history="1">
        <w:r w:rsidR="001C1ACC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22/2015 Közönségépítés</w:t>
        </w:r>
      </w:hyperlink>
      <w:r w:rsidR="001C1A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1C1ACC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Határidő:</w:t>
      </w:r>
      <w:r w:rsidR="001C1ACC" w:rsidRPr="00C1745D">
        <w:rPr>
          <w:rFonts w:ascii="Verdana" w:hAnsi="Verdana"/>
          <w:sz w:val="17"/>
          <w:szCs w:val="17"/>
        </w:rPr>
        <w:t xml:space="preserve"> </w:t>
      </w:r>
      <w:r w:rsidR="001C1A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3.</w:t>
      </w:r>
    </w:p>
    <w:p w:rsidR="001C1ACC" w:rsidRPr="00C1745D" w:rsidRDefault="00A74792" w:rsidP="00EE5D8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2" w:history="1">
        <w:r w:rsidR="001C1ACC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15/2015 Piaci hozzáférés</w:t>
        </w:r>
      </w:hyperlink>
      <w:r w:rsidR="001C1A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1C1ACC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Határidő:</w:t>
      </w:r>
      <w:r w:rsidR="001C1ACC" w:rsidRPr="00C1745D">
        <w:rPr>
          <w:rFonts w:ascii="Verdana" w:hAnsi="Verdana"/>
          <w:sz w:val="17"/>
          <w:szCs w:val="17"/>
        </w:rPr>
        <w:t xml:space="preserve"> </w:t>
      </w:r>
      <w:r w:rsidR="001C1A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január 28.</w:t>
      </w:r>
    </w:p>
    <w:p w:rsidR="00EE5D8B" w:rsidRPr="00C1745D" w:rsidRDefault="00A74792" w:rsidP="00EE5D8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3" w:history="1">
        <w:r w:rsidR="00EE5D8B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19/2015 Gyártás-előkészítés Csomagterv</w:t>
        </w:r>
      </w:hyperlink>
      <w:r w:rsidR="00EE5D8B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EE5D8B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Határidő: </w:t>
      </w:r>
      <w:r w:rsidR="00EE5D8B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február 4.</w:t>
      </w:r>
    </w:p>
    <w:p w:rsidR="00EE5D8B" w:rsidRPr="00C1745D" w:rsidRDefault="00A74792" w:rsidP="00EE5D8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4" w:history="1">
        <w:r w:rsidR="00EE5D8B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16/2015 Filmfesztiválok</w:t>
        </w:r>
      </w:hyperlink>
      <w:r w:rsidR="00EE5D8B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EE5D8B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EE5D8B" w:rsidRPr="00C1745D">
        <w:rPr>
          <w:rFonts w:ascii="Verdana" w:hAnsi="Verdana"/>
          <w:sz w:val="17"/>
          <w:szCs w:val="17"/>
        </w:rPr>
        <w:t xml:space="preserve"> </w:t>
      </w:r>
      <w:r w:rsidR="00EE5D8B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2016. április 28. </w:t>
      </w:r>
    </w:p>
    <w:p w:rsidR="00EE5D8B" w:rsidRPr="00C1745D" w:rsidRDefault="00A74792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5" w:history="1">
        <w:r w:rsidR="00EE5D8B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13/2015 Szelektív mozi forgalmazás</w:t>
        </w:r>
      </w:hyperlink>
      <w:r w:rsidR="00EE5D8B" w:rsidRPr="00C1745D">
        <w:rPr>
          <w:rFonts w:ascii="Verdana" w:hAnsi="Verdana"/>
          <w:sz w:val="17"/>
          <w:szCs w:val="17"/>
        </w:rPr>
        <w:br/>
      </w:r>
      <w:r w:rsidR="00EE5D8B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EE5D8B" w:rsidRPr="00C1745D">
        <w:rPr>
          <w:rFonts w:ascii="Verdana" w:hAnsi="Verdana"/>
          <w:sz w:val="17"/>
          <w:szCs w:val="17"/>
        </w:rPr>
        <w:t xml:space="preserve"> </w:t>
      </w:r>
      <w:r w:rsidR="00EE5D8B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június 14.</w:t>
      </w:r>
    </w:p>
    <w:p w:rsidR="004F37CC" w:rsidRPr="00C1745D" w:rsidRDefault="00A74792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6" w:history="1">
        <w:r w:rsidR="004F37CC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21/2015 Televíziós műsorgyártás</w:t>
        </w:r>
      </w:hyperlink>
      <w:r w:rsidR="004F37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4F37CC" w:rsidRPr="00C1745D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május 26.</w:t>
      </w:r>
    </w:p>
    <w:p w:rsidR="004F37CC" w:rsidRPr="00C1745D" w:rsidRDefault="00A74792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7" w:history="1">
        <w:r w:rsidR="004F37CC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18/2015 Gyártás-előkésztés (Egyedi projekt)</w:t>
        </w:r>
      </w:hyperlink>
      <w:r w:rsidR="004F37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="004F37CC" w:rsidRPr="00C1745D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április 21.</w:t>
      </w:r>
    </w:p>
    <w:p w:rsidR="004F37CC" w:rsidRPr="00C1745D" w:rsidRDefault="00A74792" w:rsidP="004F37CC">
      <w:pPr>
        <w:pStyle w:val="NormlWeb"/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</w:pPr>
      <w:hyperlink r:id="rId58" w:history="1">
        <w:r w:rsidR="004F37CC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07/2015 Forgalmazói ügynökségek</w:t>
        </w:r>
      </w:hyperlink>
      <w:r w:rsidR="004F37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C1745D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Újra-befektetés:</w:t>
      </w:r>
      <w:r w:rsidR="004F37CC" w:rsidRPr="00C1745D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4F37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március 1.</w:t>
      </w:r>
    </w:p>
    <w:p w:rsidR="004F37CC" w:rsidRPr="00C1745D" w:rsidRDefault="00A74792" w:rsidP="004F37CC">
      <w:pPr>
        <w:pStyle w:val="NormlWeb"/>
        <w:rPr>
          <w:rFonts w:ascii="Verdana" w:hAnsi="Verdana"/>
          <w:sz w:val="18"/>
          <w:szCs w:val="18"/>
        </w:rPr>
      </w:pPr>
      <w:hyperlink r:id="rId59" w:history="1">
        <w:r w:rsidR="004F37CC" w:rsidRPr="00C1745D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21/2013 Forgalmazói ügynökségek</w:t>
        </w:r>
      </w:hyperlink>
      <w:r w:rsidR="004F37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4F37CC" w:rsidRPr="00C1745D">
        <w:rPr>
          <w:rFonts w:ascii="Verdana" w:hAnsi="Verdana"/>
          <w:sz w:val="18"/>
          <w:szCs w:val="18"/>
        </w:rPr>
        <w:t xml:space="preserve">Újra-befektetés: </w:t>
      </w:r>
      <w:r w:rsidR="004F37CC" w:rsidRPr="00C1745D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1.</w:t>
      </w:r>
    </w:p>
    <w:p w:rsidR="004F37CC" w:rsidRPr="00C1745D" w:rsidRDefault="004F37CC" w:rsidP="00960B98">
      <w:pPr>
        <w:pStyle w:val="NormlWeb"/>
        <w:rPr>
          <w:rFonts w:ascii="Verdana" w:hAnsi="Verdana"/>
        </w:rPr>
      </w:pPr>
    </w:p>
    <w:p w:rsidR="000E343B" w:rsidRPr="00A74792" w:rsidRDefault="00715F10" w:rsidP="00A74792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C1745D">
        <w:rPr>
          <w:rFonts w:ascii="Verdana" w:hAnsi="Verdana" w:cs="Arial"/>
          <w:sz w:val="18"/>
          <w:szCs w:val="18"/>
        </w:rPr>
        <w:t xml:space="preserve">Bővebben a pályázatokról: </w:t>
      </w:r>
      <w:hyperlink r:id="rId60" w:history="1">
        <w:r w:rsidRPr="00C1745D">
          <w:rPr>
            <w:rStyle w:val="Hiperhivatkozs"/>
            <w:rFonts w:ascii="Verdana" w:hAnsi="Verdana"/>
            <w:sz w:val="18"/>
            <w:szCs w:val="18"/>
          </w:rPr>
          <w:t>http://media.kreativeuropa.hu/palyazatok1.html</w:t>
        </w:r>
      </w:hyperlink>
      <w:r w:rsidRPr="00C1745D">
        <w:rPr>
          <w:rFonts w:ascii="Verdana" w:hAnsi="Verdana"/>
          <w:sz w:val="18"/>
          <w:szCs w:val="18"/>
        </w:rPr>
        <w:t xml:space="preserve"> </w:t>
      </w:r>
      <w:r w:rsidRPr="00C1745D">
        <w:rPr>
          <w:rFonts w:ascii="Verdana" w:hAnsi="Verdana" w:cs="Arial"/>
          <w:sz w:val="18"/>
          <w:szCs w:val="18"/>
        </w:rPr>
        <w:t xml:space="preserve"> </w:t>
      </w:r>
    </w:p>
    <w:p w:rsidR="00D11EBB" w:rsidRPr="00C1745D" w:rsidRDefault="00D11EBB" w:rsidP="00D11EBB">
      <w:pPr>
        <w:rPr>
          <w:rFonts w:ascii="Verdana" w:hAnsi="Verdana"/>
          <w:sz w:val="18"/>
          <w:szCs w:val="18"/>
        </w:rPr>
      </w:pPr>
    </w:p>
    <w:p w:rsidR="00D11EBB" w:rsidRPr="00C1745D" w:rsidRDefault="00D11EBB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564702" w:rsidRPr="00C1745D" w:rsidRDefault="00F93FFB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br/>
      </w:r>
    </w:p>
    <w:p w:rsidR="00B06B77" w:rsidRPr="00C1745D" w:rsidRDefault="00B06B77" w:rsidP="00960B98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t xml:space="preserve">Üdvözlettel, </w:t>
      </w:r>
      <w:r w:rsidRPr="00C1745D">
        <w:rPr>
          <w:rFonts w:ascii="Verdana" w:hAnsi="Verdana"/>
          <w:sz w:val="18"/>
          <w:szCs w:val="18"/>
        </w:rPr>
        <w:tab/>
      </w: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sz w:val="18"/>
          <w:szCs w:val="18"/>
        </w:rPr>
        <w:br/>
      </w:r>
    </w:p>
    <w:p w:rsidR="00B06B77" w:rsidRPr="00C1745D" w:rsidRDefault="003C3844" w:rsidP="00960B98">
      <w:pPr>
        <w:rPr>
          <w:rFonts w:ascii="Verdana" w:hAnsi="Verdana"/>
          <w:sz w:val="18"/>
          <w:szCs w:val="18"/>
        </w:rPr>
      </w:pPr>
      <w:proofErr w:type="spellStart"/>
      <w:r w:rsidRPr="00C1745D">
        <w:rPr>
          <w:rFonts w:ascii="Verdana" w:hAnsi="Verdana"/>
          <w:sz w:val="18"/>
          <w:szCs w:val="18"/>
        </w:rPr>
        <w:t>Stork</w:t>
      </w:r>
      <w:proofErr w:type="spellEnd"/>
      <w:r w:rsidRPr="00C1745D">
        <w:rPr>
          <w:rFonts w:ascii="Verdana" w:hAnsi="Verdana"/>
          <w:sz w:val="18"/>
          <w:szCs w:val="18"/>
        </w:rPr>
        <w:t xml:space="preserve"> Fanni</w:t>
      </w:r>
    </w:p>
    <w:p w:rsidR="00B06B77" w:rsidRPr="00C1745D" w:rsidRDefault="00B06B77" w:rsidP="00960B98">
      <w:pPr>
        <w:rPr>
          <w:rFonts w:ascii="Verdana" w:hAnsi="Verdana"/>
          <w:sz w:val="18"/>
          <w:szCs w:val="18"/>
        </w:rPr>
      </w:pPr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E92224B" wp14:editId="173A3DD6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7" w:rsidRPr="00C1745D" w:rsidRDefault="00B06B77" w:rsidP="00F93FFB">
      <w:pPr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  <w:r w:rsidRPr="00C1745D">
        <w:rPr>
          <w:rFonts w:ascii="Verdana" w:hAnsi="Verdana"/>
          <w:b/>
          <w:bCs/>
          <w:color w:val="002060"/>
          <w:sz w:val="18"/>
          <w:szCs w:val="18"/>
        </w:rPr>
        <w:t xml:space="preserve">Kreatív Európa Iroda /Creative Europe Desk Hungary </w:t>
      </w:r>
      <w:r w:rsidRPr="00C1745D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C1745D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C1745D">
        <w:rPr>
          <w:rFonts w:ascii="Verdana" w:hAnsi="Verdana"/>
          <w:sz w:val="18"/>
          <w:szCs w:val="18"/>
        </w:rPr>
        <w:br/>
      </w:r>
      <w:r w:rsidRPr="00C1745D">
        <w:rPr>
          <w:rFonts w:ascii="Verdana" w:hAnsi="Verdana"/>
          <w:color w:val="404040"/>
          <w:sz w:val="18"/>
          <w:szCs w:val="18"/>
        </w:rPr>
        <w:t>Kreatív Európa Nonprofit Kft.</w:t>
      </w:r>
      <w:r w:rsidRPr="00C1745D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C1745D">
        <w:rPr>
          <w:rFonts w:ascii="Verdana" w:hAnsi="Verdana"/>
          <w:color w:val="404040"/>
          <w:sz w:val="18"/>
          <w:szCs w:val="18"/>
        </w:rPr>
        <w:br/>
        <w:t>I ép. III/304.</w:t>
      </w:r>
      <w:r w:rsidRPr="00C1745D">
        <w:rPr>
          <w:rFonts w:ascii="Verdana" w:hAnsi="Verdana"/>
          <w:color w:val="404040"/>
          <w:sz w:val="18"/>
          <w:szCs w:val="18"/>
        </w:rPr>
        <w:br/>
        <w:t>Tel: +36 1 300 7202</w:t>
      </w:r>
    </w:p>
    <w:sectPr w:rsidR="00B06B77" w:rsidRPr="00C1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40"/>
    <w:multiLevelType w:val="multilevel"/>
    <w:tmpl w:val="6C9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E2956"/>
    <w:multiLevelType w:val="multilevel"/>
    <w:tmpl w:val="2A7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B3DB8"/>
    <w:multiLevelType w:val="hybridMultilevel"/>
    <w:tmpl w:val="845C34A0"/>
    <w:lvl w:ilvl="0" w:tplc="A3F0D2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5B18"/>
    <w:multiLevelType w:val="multilevel"/>
    <w:tmpl w:val="E53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40FF2"/>
    <w:multiLevelType w:val="multilevel"/>
    <w:tmpl w:val="ECB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MEDIA alprogram\MEDIA alprogram 2014\Hírlevelek\Kör email 201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nlapon regisztráltak` "/>
    <w:dataSource r:id="rId1"/>
    <w:addressFieldName w:val="email"/>
    <w:mailSubject w:val="Kreatív Európa hírlevél 2016. január"/>
    <w:viewMergedData/>
    <w:odso>
      <w:udl w:val="Provider=Microsoft.ACE.OLEDB.12.0;User ID=Admin;Data Source=X:\MEDIA alprogram\MEDIA alprogram 2014\Hírlevelek\Kör email 201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77"/>
    <w:rsid w:val="000026F2"/>
    <w:rsid w:val="00007EE0"/>
    <w:rsid w:val="00034D55"/>
    <w:rsid w:val="0004689B"/>
    <w:rsid w:val="00066429"/>
    <w:rsid w:val="00075743"/>
    <w:rsid w:val="00085F91"/>
    <w:rsid w:val="000E2F06"/>
    <w:rsid w:val="000E343B"/>
    <w:rsid w:val="000E53DE"/>
    <w:rsid w:val="000F2141"/>
    <w:rsid w:val="00115DB6"/>
    <w:rsid w:val="00117165"/>
    <w:rsid w:val="001A4458"/>
    <w:rsid w:val="001B369F"/>
    <w:rsid w:val="001C1ACC"/>
    <w:rsid w:val="001C3414"/>
    <w:rsid w:val="001E37BB"/>
    <w:rsid w:val="001E6EAA"/>
    <w:rsid w:val="0022377D"/>
    <w:rsid w:val="00261EC8"/>
    <w:rsid w:val="002B3A52"/>
    <w:rsid w:val="002F7E62"/>
    <w:rsid w:val="00310BE7"/>
    <w:rsid w:val="0031527E"/>
    <w:rsid w:val="003252D0"/>
    <w:rsid w:val="003834D4"/>
    <w:rsid w:val="0039035A"/>
    <w:rsid w:val="00394919"/>
    <w:rsid w:val="003957E3"/>
    <w:rsid w:val="003A5465"/>
    <w:rsid w:val="003C3844"/>
    <w:rsid w:val="003E21F8"/>
    <w:rsid w:val="00430512"/>
    <w:rsid w:val="00451298"/>
    <w:rsid w:val="0045664F"/>
    <w:rsid w:val="004600AC"/>
    <w:rsid w:val="004C3226"/>
    <w:rsid w:val="004F37CC"/>
    <w:rsid w:val="005245B6"/>
    <w:rsid w:val="00535147"/>
    <w:rsid w:val="00564702"/>
    <w:rsid w:val="005B1D2C"/>
    <w:rsid w:val="005D4937"/>
    <w:rsid w:val="005F513A"/>
    <w:rsid w:val="00601EBE"/>
    <w:rsid w:val="00632B96"/>
    <w:rsid w:val="00641A6B"/>
    <w:rsid w:val="006625BF"/>
    <w:rsid w:val="0068050A"/>
    <w:rsid w:val="006B072B"/>
    <w:rsid w:val="006C4CBC"/>
    <w:rsid w:val="006F1D5E"/>
    <w:rsid w:val="00702DCB"/>
    <w:rsid w:val="00715F10"/>
    <w:rsid w:val="00715F4C"/>
    <w:rsid w:val="00740AB8"/>
    <w:rsid w:val="00753A45"/>
    <w:rsid w:val="007721E7"/>
    <w:rsid w:val="007D59D1"/>
    <w:rsid w:val="007F5AFB"/>
    <w:rsid w:val="008763AA"/>
    <w:rsid w:val="008979BB"/>
    <w:rsid w:val="008C27D0"/>
    <w:rsid w:val="00932DF4"/>
    <w:rsid w:val="009507F0"/>
    <w:rsid w:val="00960B98"/>
    <w:rsid w:val="009C6399"/>
    <w:rsid w:val="009D3BB8"/>
    <w:rsid w:val="009D447B"/>
    <w:rsid w:val="009D6F39"/>
    <w:rsid w:val="009F390C"/>
    <w:rsid w:val="00A15549"/>
    <w:rsid w:val="00A625BB"/>
    <w:rsid w:val="00A74792"/>
    <w:rsid w:val="00A96E44"/>
    <w:rsid w:val="00AE6855"/>
    <w:rsid w:val="00AF6EE5"/>
    <w:rsid w:val="00B06B77"/>
    <w:rsid w:val="00B229B5"/>
    <w:rsid w:val="00B61544"/>
    <w:rsid w:val="00B85219"/>
    <w:rsid w:val="00BA0397"/>
    <w:rsid w:val="00BE28DB"/>
    <w:rsid w:val="00C1745D"/>
    <w:rsid w:val="00C3492E"/>
    <w:rsid w:val="00CA65B2"/>
    <w:rsid w:val="00D11EBB"/>
    <w:rsid w:val="00D414C8"/>
    <w:rsid w:val="00D93CEF"/>
    <w:rsid w:val="00DC2229"/>
    <w:rsid w:val="00DC671D"/>
    <w:rsid w:val="00DC7F8E"/>
    <w:rsid w:val="00DE79CB"/>
    <w:rsid w:val="00E716F1"/>
    <w:rsid w:val="00EE5D30"/>
    <w:rsid w:val="00EE5D8B"/>
    <w:rsid w:val="00F10603"/>
    <w:rsid w:val="00F14D0B"/>
    <w:rsid w:val="00F848CD"/>
    <w:rsid w:val="00F93FFB"/>
    <w:rsid w:val="00FB2A93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  <w:style w:type="character" w:customStyle="1" w:styleId="apple-converted-space">
    <w:name w:val="apple-converted-space"/>
    <w:basedOn w:val="Bekezdsalapbettpusa"/>
    <w:rsid w:val="00960B98"/>
  </w:style>
  <w:style w:type="character" w:customStyle="1" w:styleId="Cmsor1Char">
    <w:name w:val="Címsor 1 Char"/>
    <w:basedOn w:val="Bekezdsalapbettpusa"/>
    <w:link w:val="Cmsor1"/>
    <w:uiPriority w:val="9"/>
    <w:rsid w:val="00DE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11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  <w:style w:type="character" w:customStyle="1" w:styleId="apple-converted-space">
    <w:name w:val="apple-converted-space"/>
    <w:basedOn w:val="Bekezdsalapbettpusa"/>
    <w:rsid w:val="00960B98"/>
  </w:style>
  <w:style w:type="character" w:customStyle="1" w:styleId="Cmsor1Char">
    <w:name w:val="Címsor 1 Char"/>
    <w:basedOn w:val="Bekezdsalapbettpusa"/>
    <w:link w:val="Cmsor1"/>
    <w:uiPriority w:val="9"/>
    <w:rsid w:val="00DE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1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43149">
                  <w:marLeft w:val="4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6.jpeg"/><Relationship Id="rId26" Type="http://schemas.openxmlformats.org/officeDocument/2006/relationships/hyperlink" Target="http://www.equinoxe-europe.org/" TargetMode="External"/><Relationship Id="rId39" Type="http://schemas.openxmlformats.org/officeDocument/2006/relationships/hyperlink" Target="http://www.annecy.org/take-part/submit-work/submit-a-project" TargetMode="External"/><Relationship Id="rId21" Type="http://schemas.openxmlformats.org/officeDocument/2006/relationships/hyperlink" Target="http://media.kreativeuropa.hu/kepzesek/1194-ifs-digital-narratives.html" TargetMode="External"/><Relationship Id="rId34" Type="http://schemas.openxmlformats.org/officeDocument/2006/relationships/image" Target="media/image11.jpeg"/><Relationship Id="rId42" Type="http://schemas.openxmlformats.org/officeDocument/2006/relationships/hyperlink" Target="mailto:becky.webb@sidf.co.uk" TargetMode="External"/><Relationship Id="rId47" Type="http://schemas.openxmlformats.org/officeDocument/2006/relationships/hyperlink" Target="https://ec.europa.eu/education/participants/portal/desktop/en/home.html" TargetMode="External"/><Relationship Id="rId50" Type="http://schemas.openxmlformats.org/officeDocument/2006/relationships/hyperlink" Target="http://www.mediadeskhungary.eu/palyazatok1/892-videojatekok-fejlesztese-.html" TargetMode="External"/><Relationship Id="rId55" Type="http://schemas.openxmlformats.org/officeDocument/2006/relationships/hyperlink" Target="http://www.mediadeskhungary.eu/palyazatok1/898-szelektiv-mozi-forgalmazas.html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mfi.gr/" TargetMode="External"/><Relationship Id="rId29" Type="http://schemas.openxmlformats.org/officeDocument/2006/relationships/hyperlink" Target="http://www.sunnysideofthedoc.com/sunnyside/" TargetMode="External"/><Relationship Id="rId11" Type="http://schemas.openxmlformats.org/officeDocument/2006/relationships/hyperlink" Target="https://ec.europa.eu/digital-agenda/en/news/european-flavour-oscars-and-golden-globe-awards" TargetMode="External"/><Relationship Id="rId24" Type="http://schemas.openxmlformats.org/officeDocument/2006/relationships/hyperlink" Target="http://media.kreativeuropa.hu/kepzesek/1192-equinoxe-2016.html" TargetMode="External"/><Relationship Id="rId32" Type="http://schemas.openxmlformats.org/officeDocument/2006/relationships/hyperlink" Target="http://www.esodoc.eu" TargetMode="External"/><Relationship Id="rId37" Type="http://schemas.openxmlformats.org/officeDocument/2006/relationships/hyperlink" Target="http://media.kreativeuropa.hu/hirek/1203-mifa-2016.html" TargetMode="External"/><Relationship Id="rId40" Type="http://schemas.openxmlformats.org/officeDocument/2006/relationships/hyperlink" Target="http://media.kreativeuropa.hu/hirek/1198-meetmarket-and-alternate-realities-market.html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://mediadeskhungary.eu/palyazatok1/1027-gyartas-elkeszites-projekt-csomagterv.html" TargetMode="External"/><Relationship Id="rId58" Type="http://schemas.openxmlformats.org/officeDocument/2006/relationships/hyperlink" Target="http://www.mediadeskhungary.eu/palyazatok1/899-forgalmazoi-uegynoeksegek.html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15.png"/><Relationship Id="rId19" Type="http://schemas.openxmlformats.org/officeDocument/2006/relationships/hyperlink" Target="mailto:jarmila@dokument-festival.cz" TargetMode="External"/><Relationship Id="rId14" Type="http://schemas.openxmlformats.org/officeDocument/2006/relationships/hyperlink" Target="http://www.mfi.gr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://media.kreativeuropa.hu/kepzesek/1191-sunny-side-of-the-doc-2016.html" TargetMode="External"/><Relationship Id="rId30" Type="http://schemas.openxmlformats.org/officeDocument/2006/relationships/image" Target="media/image10.png"/><Relationship Id="rId35" Type="http://schemas.openxmlformats.org/officeDocument/2006/relationships/hyperlink" Target="mailto:info@sources2.de" TargetMode="External"/><Relationship Id="rId43" Type="http://schemas.openxmlformats.org/officeDocument/2006/relationships/hyperlink" Target="http://bit.ly/DF16MeetMarket" TargetMode="External"/><Relationship Id="rId48" Type="http://schemas.openxmlformats.org/officeDocument/2006/relationships/hyperlink" Target="https://ec.europa.eu/education/participants/portal/desktop/en/organisations/register.html" TargetMode="External"/><Relationship Id="rId56" Type="http://schemas.openxmlformats.org/officeDocument/2006/relationships/hyperlink" Target="http://www.mediadeskhungary.eu/palyazatok1/893-televizios-msorgyartas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mediadeskhungary.eu/palyazatok1/902-koezoensegepites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://media.kreativeuropa.hu/kepzesek/1201-emerging-producers-2017.html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mediadeskhungary.eu/kepzesek/1156-sources-2-programok-2016.html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europarl.europa.eu/tenders/invitations.htm" TargetMode="External"/><Relationship Id="rId59" Type="http://schemas.openxmlformats.org/officeDocument/2006/relationships/hyperlink" Target="http://www.mediadeskhungary.eu/palyazatok1/899-forgalmazoi-uegynoeksegek.html" TargetMode="External"/><Relationship Id="rId20" Type="http://schemas.openxmlformats.org/officeDocument/2006/relationships/hyperlink" Target="http://www.dokument-festival.com/industry/emerging-producers" TargetMode="External"/><Relationship Id="rId41" Type="http://schemas.openxmlformats.org/officeDocument/2006/relationships/image" Target="media/image13.png"/><Relationship Id="rId54" Type="http://schemas.openxmlformats.org/officeDocument/2006/relationships/hyperlink" Target="http://www.mediadeskhungary.eu/palyazatok1/896-filmfesztivalok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mfi.gr" TargetMode="External"/><Relationship Id="rId23" Type="http://schemas.openxmlformats.org/officeDocument/2006/relationships/hyperlink" Target="http://www.filmschule.de/ma-digitalnarratives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www.facebook.com/pages/Sources-2/381752485202801" TargetMode="External"/><Relationship Id="rId49" Type="http://schemas.openxmlformats.org/officeDocument/2006/relationships/hyperlink" Target="http://www.mediadeskhungary.eu/palyazatok1/900-nemzetkoezi-koprodukcios-alapok.html" TargetMode="External"/><Relationship Id="rId57" Type="http://schemas.openxmlformats.org/officeDocument/2006/relationships/hyperlink" Target="http://mediadeskhungary.eu/palyazatok1/891-gyartas-elkeszites-egyedi-projekt.html" TargetMode="External"/><Relationship Id="rId10" Type="http://schemas.openxmlformats.org/officeDocument/2006/relationships/image" Target="media/image3.jpeg"/><Relationship Id="rId31" Type="http://schemas.openxmlformats.org/officeDocument/2006/relationships/hyperlink" Target="mailto:info@esodoc.eu" TargetMode="External"/><Relationship Id="rId44" Type="http://schemas.openxmlformats.org/officeDocument/2006/relationships/hyperlink" Target="http://media.kreativeuropa.hu/hirek/1197-europarltv-webvideo-es-multimedia-tender.html" TargetMode="External"/><Relationship Id="rId52" Type="http://schemas.openxmlformats.org/officeDocument/2006/relationships/hyperlink" Target="http://www.mediadeskhungary.eu/palyazatok1/894-piaci-hozzaferes-egyszeri-projektek-.html" TargetMode="External"/><Relationship Id="rId60" Type="http://schemas.openxmlformats.org/officeDocument/2006/relationships/hyperlink" Target="http://media.kreativeuropa.hu/palyazatok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reativEuropaIroda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MEDIA%20alprogram\MEDIA%20alprogram%202014\H&#237;rlevelek\K&#246;r%20email%202014.accdb" TargetMode="External"/><Relationship Id="rId1" Type="http://schemas.openxmlformats.org/officeDocument/2006/relationships/mailMergeSource" Target="file:///X:\MEDIA%20alprogram\MEDIA%20alprogram%202014\H&#237;rlevelek\K&#246;r%20email%202014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5667-3C0B-4346-85AA-15E18281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2140</Words>
  <Characters>14772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10</cp:revision>
  <dcterms:created xsi:type="dcterms:W3CDTF">2016-01-20T12:47:00Z</dcterms:created>
  <dcterms:modified xsi:type="dcterms:W3CDTF">2016-01-20T15:37:00Z</dcterms:modified>
</cp:coreProperties>
</file>